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E02A" w14:textId="77777777" w:rsidR="00EA13D6" w:rsidRDefault="00EA13D6" w:rsidP="00EA13D6">
      <w:pPr>
        <w:spacing w:line="276" w:lineRule="auto"/>
        <w:jc w:val="both"/>
        <w:rPr>
          <w:rFonts w:ascii="Times New Roman" w:hAnsi="Times New Roman" w:cs="Times New Roman"/>
          <w:sz w:val="24"/>
          <w:szCs w:val="24"/>
        </w:rPr>
      </w:pPr>
    </w:p>
    <w:p w14:paraId="731454E4" w14:textId="77777777" w:rsidR="00A263D2" w:rsidRDefault="00A263D2" w:rsidP="00A263D2">
      <w:pPr>
        <w:rPr>
          <w:rFonts w:ascii="Times New Roman" w:hAnsi="Times New Roman"/>
          <w:sz w:val="24"/>
          <w:szCs w:val="24"/>
        </w:rPr>
      </w:pPr>
      <w:r>
        <w:rPr>
          <w:rFonts w:ascii="Times New Roman" w:hAnsi="Times New Roman"/>
          <w:sz w:val="24"/>
          <w:szCs w:val="24"/>
        </w:rPr>
        <w:t>Kaitseministeerium</w:t>
      </w:r>
    </w:p>
    <w:p w14:paraId="6E09B493" w14:textId="04E9A498" w:rsidR="00A263D2" w:rsidRDefault="00A263D2" w:rsidP="00A263D2">
      <w:pPr>
        <w:rPr>
          <w:rFonts w:ascii="Times New Roman" w:hAnsi="Times New Roman"/>
          <w:sz w:val="24"/>
          <w:szCs w:val="24"/>
        </w:rPr>
      </w:pPr>
      <w:r>
        <w:rPr>
          <w:rFonts w:ascii="Times New Roman" w:hAnsi="Times New Roman"/>
          <w:sz w:val="24"/>
          <w:szCs w:val="24"/>
        </w:rPr>
        <w:t>Sakala tn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05614E16" w14:textId="44D78512" w:rsidR="00A263D2" w:rsidRDefault="00A263D2" w:rsidP="00A263D2">
      <w:pPr>
        <w:rPr>
          <w:rFonts w:ascii="Times New Roman" w:hAnsi="Times New Roman"/>
          <w:sz w:val="24"/>
          <w:szCs w:val="24"/>
        </w:rPr>
      </w:pPr>
      <w:r>
        <w:rPr>
          <w:rFonts w:ascii="Times New Roman" w:hAnsi="Times New Roman"/>
          <w:sz w:val="24"/>
          <w:szCs w:val="24"/>
        </w:rPr>
        <w:t>15 094 Tallinn</w:t>
      </w:r>
      <w:r w:rsidRPr="00A263D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Meie 08.03.2024.a nr</w:t>
      </w:r>
      <w:r>
        <w:rPr>
          <w:rFonts w:ascii="Times New Roman" w:hAnsi="Times New Roman"/>
          <w:sz w:val="24"/>
          <w:szCs w:val="24"/>
        </w:rPr>
        <w:t xml:space="preserve"> 1-1/5</w:t>
      </w:r>
    </w:p>
    <w:p w14:paraId="00FD5E04" w14:textId="77777777" w:rsidR="00A263D2" w:rsidRPr="007F22C8" w:rsidRDefault="00A263D2" w:rsidP="00A263D2">
      <w:pPr>
        <w:rPr>
          <w:rFonts w:ascii="Times New Roman" w:hAnsi="Times New Roman"/>
          <w:sz w:val="24"/>
          <w:szCs w:val="24"/>
        </w:rPr>
      </w:pPr>
      <w:r>
        <w:rPr>
          <w:rFonts w:ascii="Times New Roman" w:hAnsi="Times New Roman"/>
          <w:sz w:val="24"/>
          <w:szCs w:val="24"/>
        </w:rPr>
        <w:t>e-post: info@kaitseministeerium.ee</w:t>
      </w:r>
    </w:p>
    <w:p w14:paraId="130C5F87" w14:textId="77777777" w:rsidR="00A263D2" w:rsidRPr="007F22C8" w:rsidRDefault="00A263D2" w:rsidP="00A263D2">
      <w:pPr>
        <w:rPr>
          <w:rFonts w:ascii="Times New Roman" w:hAnsi="Times New Roman"/>
          <w:sz w:val="24"/>
          <w:szCs w:val="24"/>
        </w:rPr>
      </w:pPr>
    </w:p>
    <w:p w14:paraId="5CB967A1" w14:textId="77777777" w:rsidR="00A263D2" w:rsidRDefault="00A263D2" w:rsidP="00A263D2">
      <w:pPr>
        <w:rPr>
          <w:rFonts w:ascii="Times New Roman" w:hAnsi="Times New Roman"/>
          <w:sz w:val="24"/>
          <w:szCs w:val="24"/>
        </w:rPr>
      </w:pPr>
    </w:p>
    <w:p w14:paraId="4FC9698F" w14:textId="77777777" w:rsidR="00A263D2" w:rsidRDefault="00A263D2" w:rsidP="00A263D2">
      <w:pPr>
        <w:rPr>
          <w:rFonts w:ascii="Times New Roman" w:hAnsi="Times New Roman"/>
          <w:sz w:val="24"/>
          <w:szCs w:val="24"/>
        </w:rPr>
      </w:pPr>
      <w:r>
        <w:rPr>
          <w:rFonts w:ascii="Times New Roman" w:hAnsi="Times New Roman"/>
          <w:sz w:val="24"/>
          <w:szCs w:val="24"/>
        </w:rPr>
        <w:t>Taotlus teabe saamiseks ning ettepanek mõttevahetuseks</w:t>
      </w:r>
    </w:p>
    <w:p w14:paraId="7CE381D7" w14:textId="77777777" w:rsidR="00A263D2" w:rsidRDefault="00A263D2" w:rsidP="00A263D2">
      <w:pPr>
        <w:rPr>
          <w:rFonts w:ascii="Times New Roman" w:hAnsi="Times New Roman"/>
          <w:sz w:val="24"/>
          <w:szCs w:val="24"/>
        </w:rPr>
      </w:pPr>
    </w:p>
    <w:p w14:paraId="3EF90EB7" w14:textId="77777777" w:rsidR="00A263D2" w:rsidRDefault="00A263D2" w:rsidP="00A263D2">
      <w:pPr>
        <w:jc w:val="both"/>
        <w:rPr>
          <w:rFonts w:ascii="Times New Roman" w:eastAsia="Times New Roman" w:hAnsi="Times New Roman"/>
          <w:color w:val="202020"/>
          <w:sz w:val="24"/>
          <w:szCs w:val="24"/>
          <w:lang w:eastAsia="et-EE"/>
        </w:rPr>
      </w:pPr>
      <w:r>
        <w:rPr>
          <w:rFonts w:ascii="Times New Roman" w:hAnsi="Times New Roman"/>
          <w:sz w:val="24"/>
          <w:szCs w:val="24"/>
        </w:rPr>
        <w:t xml:space="preserve">Vastavalt Haldusmenetluse seaduse (HMS) § 36 </w:t>
      </w:r>
      <w:proofErr w:type="spellStart"/>
      <w:r>
        <w:rPr>
          <w:rFonts w:ascii="Times New Roman" w:hAnsi="Times New Roman"/>
          <w:sz w:val="24"/>
          <w:szCs w:val="24"/>
        </w:rPr>
        <w:t>lg-le</w:t>
      </w:r>
      <w:proofErr w:type="spellEnd"/>
      <w:r>
        <w:rPr>
          <w:rFonts w:ascii="Times New Roman" w:hAnsi="Times New Roman"/>
          <w:sz w:val="24"/>
          <w:szCs w:val="24"/>
        </w:rPr>
        <w:t xml:space="preserve"> 1 selgitab haldusorgan teiste hulgas ka taotluse esitamist kaaluvale isikule, viimase soovil, muuhulgas seda </w:t>
      </w:r>
      <w:r w:rsidRPr="00593453">
        <w:rPr>
          <w:rFonts w:ascii="Times New Roman" w:eastAsia="Times New Roman" w:hAnsi="Times New Roman"/>
          <w:color w:val="202020"/>
          <w:sz w:val="24"/>
          <w:szCs w:val="24"/>
          <w:lang w:eastAsia="et-EE"/>
        </w:rPr>
        <w:t>milliseid menetlustoiminguid peavad menetlusosalised sooritama</w:t>
      </w:r>
      <w:r>
        <w:rPr>
          <w:rFonts w:ascii="Times New Roman" w:eastAsia="Times New Roman" w:hAnsi="Times New Roman"/>
          <w:color w:val="202020"/>
          <w:sz w:val="24"/>
          <w:szCs w:val="24"/>
          <w:lang w:eastAsia="et-EE"/>
        </w:rPr>
        <w:t xml:space="preserve">, samuti seda </w:t>
      </w:r>
      <w:r w:rsidRPr="00593453">
        <w:rPr>
          <w:rFonts w:ascii="Times New Roman" w:eastAsia="Times New Roman" w:hAnsi="Times New Roman"/>
          <w:color w:val="202020"/>
          <w:sz w:val="24"/>
          <w:szCs w:val="24"/>
          <w:lang w:eastAsia="et-EE"/>
        </w:rPr>
        <w:t>millised taotlused, tõendid ja muud dokumendid tuleb haldusmenetluses esitada</w:t>
      </w:r>
      <w:r>
        <w:rPr>
          <w:rFonts w:ascii="Times New Roman" w:eastAsia="Times New Roman" w:hAnsi="Times New Roman"/>
          <w:color w:val="202020"/>
          <w:sz w:val="24"/>
          <w:szCs w:val="24"/>
          <w:lang w:eastAsia="et-EE"/>
        </w:rPr>
        <w:t xml:space="preserve">. </w:t>
      </w:r>
    </w:p>
    <w:p w14:paraId="73B654D3" w14:textId="77777777" w:rsidR="00A263D2" w:rsidRDefault="00A263D2" w:rsidP="00A263D2">
      <w:pPr>
        <w:jc w:val="both"/>
        <w:rPr>
          <w:rFonts w:ascii="Times New Roman" w:eastAsia="Times New Roman" w:hAnsi="Times New Roman"/>
          <w:color w:val="202020"/>
          <w:sz w:val="24"/>
          <w:szCs w:val="24"/>
          <w:lang w:eastAsia="et-EE"/>
        </w:rPr>
      </w:pPr>
      <w:r>
        <w:rPr>
          <w:rFonts w:ascii="Times New Roman" w:eastAsia="Times New Roman" w:hAnsi="Times New Roman"/>
          <w:color w:val="202020"/>
          <w:sz w:val="24"/>
          <w:szCs w:val="24"/>
          <w:lang w:eastAsia="et-EE"/>
        </w:rPr>
        <w:t xml:space="preserve">AS Sillamäe Sadam on sadamaregistrisse kantud Sillamäe sadama (sadamakood EE SLM) pidaja. Sadama akvatooriumi ulatus ja piirid on määratud Vabariigi Valitsuse 8.05.2014.a korraldusega nr 203.  </w:t>
      </w:r>
    </w:p>
    <w:p w14:paraId="34E11465" w14:textId="77777777" w:rsidR="00A263D2" w:rsidRDefault="00A263D2" w:rsidP="00A263D2">
      <w:pPr>
        <w:jc w:val="both"/>
        <w:rPr>
          <w:rStyle w:val="fontstyle01"/>
          <w:rFonts w:ascii="Times New Roman" w:hAnsi="Times New Roman"/>
          <w:sz w:val="24"/>
          <w:szCs w:val="24"/>
        </w:rPr>
      </w:pPr>
      <w:r>
        <w:rPr>
          <w:rFonts w:ascii="Times New Roman" w:eastAsia="Times New Roman" w:hAnsi="Times New Roman"/>
          <w:color w:val="202020"/>
          <w:sz w:val="24"/>
          <w:szCs w:val="24"/>
          <w:lang w:eastAsia="et-EE"/>
        </w:rPr>
        <w:t xml:space="preserve">AS Sillamäe Sadam on pidamas läbirääkimis Soome ettevõttega ELOMATIC </w:t>
      </w:r>
      <w:r w:rsidRPr="000164ED">
        <w:rPr>
          <w:rFonts w:ascii="Times New Roman" w:eastAsia="Times New Roman" w:hAnsi="Times New Roman"/>
          <w:sz w:val="24"/>
          <w:szCs w:val="24"/>
          <w:lang w:eastAsia="et-EE"/>
        </w:rPr>
        <w:t>(</w:t>
      </w:r>
      <w:hyperlink r:id="rId8" w:history="1">
        <w:r w:rsidRPr="000164ED">
          <w:rPr>
            <w:rStyle w:val="Hyperlink"/>
            <w:rFonts w:ascii="Times New Roman" w:eastAsia="Times New Roman" w:hAnsi="Times New Roman"/>
            <w:sz w:val="24"/>
            <w:szCs w:val="24"/>
            <w:lang w:eastAsia="et-EE"/>
          </w:rPr>
          <w:t>https://www.elomatic.com/</w:t>
        </w:r>
      </w:hyperlink>
      <w:r w:rsidRPr="000164ED">
        <w:rPr>
          <w:rFonts w:ascii="Times New Roman" w:eastAsia="Times New Roman" w:hAnsi="Times New Roman"/>
          <w:sz w:val="24"/>
          <w:szCs w:val="24"/>
          <w:lang w:eastAsia="et-EE"/>
        </w:rPr>
        <w:t>),</w:t>
      </w:r>
      <w:r>
        <w:rPr>
          <w:rFonts w:ascii="Times New Roman" w:eastAsia="Times New Roman" w:hAnsi="Times New Roman"/>
          <w:color w:val="202020"/>
          <w:sz w:val="24"/>
          <w:szCs w:val="24"/>
          <w:lang w:eastAsia="et-EE"/>
        </w:rPr>
        <w:t xml:space="preserve"> et rajada sadama territooriumile uudse tehnoloogiaga </w:t>
      </w:r>
      <w:r w:rsidRPr="00E3198B">
        <w:rPr>
          <w:rStyle w:val="fontstyle01"/>
          <w:rFonts w:ascii="Times New Roman" w:hAnsi="Times New Roman"/>
          <w:sz w:val="24"/>
          <w:szCs w:val="24"/>
        </w:rPr>
        <w:t>ujuva</w:t>
      </w:r>
      <w:r>
        <w:rPr>
          <w:rStyle w:val="fontstyle01"/>
          <w:rFonts w:ascii="Times New Roman" w:hAnsi="Times New Roman"/>
          <w:sz w:val="24"/>
          <w:szCs w:val="24"/>
        </w:rPr>
        <w:t xml:space="preserve">te </w:t>
      </w:r>
      <w:r w:rsidRPr="00E3198B">
        <w:rPr>
          <w:rStyle w:val="fontstyle01"/>
          <w:rFonts w:ascii="Times New Roman" w:hAnsi="Times New Roman"/>
          <w:sz w:val="24"/>
          <w:szCs w:val="24"/>
        </w:rPr>
        <w:t>meretuuliku alus</w:t>
      </w:r>
      <w:r>
        <w:rPr>
          <w:rStyle w:val="fontstyle01"/>
          <w:rFonts w:ascii="Times New Roman" w:hAnsi="Times New Roman"/>
          <w:sz w:val="24"/>
          <w:szCs w:val="24"/>
        </w:rPr>
        <w:t>t</w:t>
      </w:r>
      <w:r w:rsidRPr="00E3198B">
        <w:rPr>
          <w:rStyle w:val="fontstyle01"/>
          <w:rFonts w:ascii="Times New Roman" w:hAnsi="Times New Roman"/>
          <w:sz w:val="24"/>
          <w:szCs w:val="24"/>
        </w:rPr>
        <w:t>e</w:t>
      </w:r>
      <w:r>
        <w:rPr>
          <w:rStyle w:val="fontstyle01"/>
          <w:rFonts w:ascii="Times New Roman" w:hAnsi="Times New Roman"/>
          <w:sz w:val="24"/>
          <w:szCs w:val="24"/>
        </w:rPr>
        <w:t xml:space="preserve"> valmistamise tehas. Tehnoloogia uudsus seisneb selles, et meretuulikute alused </w:t>
      </w:r>
      <w:r w:rsidRPr="000164ED">
        <w:rPr>
          <w:rStyle w:val="fontstyle01"/>
          <w:rFonts w:ascii="Times New Roman" w:hAnsi="Times New Roman"/>
          <w:sz w:val="24"/>
          <w:szCs w:val="24"/>
        </w:rPr>
        <w:t>koos tuulikutega</w:t>
      </w:r>
      <w:r>
        <w:rPr>
          <w:rStyle w:val="fontstyle01"/>
          <w:rFonts w:ascii="Times New Roman" w:hAnsi="Times New Roman"/>
          <w:color w:val="0000FF"/>
          <w:sz w:val="24"/>
          <w:szCs w:val="24"/>
        </w:rPr>
        <w:t xml:space="preserve"> </w:t>
      </w:r>
      <w:r>
        <w:rPr>
          <w:rStyle w:val="fontstyle01"/>
          <w:rFonts w:ascii="Times New Roman" w:hAnsi="Times New Roman"/>
          <w:sz w:val="24"/>
          <w:szCs w:val="24"/>
        </w:rPr>
        <w:t xml:space="preserve">valmistatakse </w:t>
      </w:r>
      <w:r w:rsidRPr="00E3198B">
        <w:rPr>
          <w:rStyle w:val="fontstyle01"/>
          <w:rFonts w:ascii="Times New Roman" w:hAnsi="Times New Roman"/>
          <w:sz w:val="24"/>
          <w:szCs w:val="24"/>
        </w:rPr>
        <w:t>täiskomplektsena sadamas ning kas siis kahe või kolme puksiirlaeva</w:t>
      </w:r>
      <w:r>
        <w:rPr>
          <w:rStyle w:val="fontstyle01"/>
          <w:rFonts w:ascii="Times New Roman" w:hAnsi="Times New Roman"/>
          <w:sz w:val="24"/>
          <w:szCs w:val="24"/>
        </w:rPr>
        <w:t xml:space="preserve"> </w:t>
      </w:r>
      <w:r w:rsidRPr="00E3198B">
        <w:rPr>
          <w:rStyle w:val="fontstyle01"/>
          <w:rFonts w:ascii="Times New Roman" w:hAnsi="Times New Roman"/>
          <w:sz w:val="24"/>
          <w:szCs w:val="24"/>
        </w:rPr>
        <w:t>abil (oleneb tuuliku suurusest) pukseeritakse arendaja jaoks sobivale merealale ning langetatakse seal</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mere põhja oma statsionaarsesse asukohta. </w:t>
      </w:r>
    </w:p>
    <w:p w14:paraId="39D83657" w14:textId="77777777" w:rsidR="00A263D2" w:rsidRPr="00396CAC" w:rsidRDefault="00A263D2" w:rsidP="00A263D2">
      <w:pPr>
        <w:jc w:val="both"/>
        <w:rPr>
          <w:rFonts w:ascii="Times New Roman" w:eastAsia="Times New Roman" w:hAnsi="Times New Roman"/>
          <w:color w:val="202020"/>
          <w:sz w:val="24"/>
          <w:szCs w:val="24"/>
          <w:lang w:eastAsia="et-EE"/>
        </w:rPr>
      </w:pPr>
      <w:r>
        <w:rPr>
          <w:rStyle w:val="fontstyle01"/>
          <w:rFonts w:ascii="Times New Roman" w:hAnsi="Times New Roman"/>
          <w:sz w:val="24"/>
          <w:szCs w:val="24"/>
        </w:rPr>
        <w:t xml:space="preserve">Projekti edukaks realiseerimiseks ning </w:t>
      </w:r>
      <w:r w:rsidRPr="000164ED">
        <w:rPr>
          <w:rStyle w:val="fontstyle01"/>
          <w:rFonts w:ascii="Times New Roman" w:hAnsi="Times New Roman"/>
          <w:sz w:val="24"/>
          <w:szCs w:val="24"/>
        </w:rPr>
        <w:t>meretuuleparkide arendajatele, investoritele ning Kliimaministeeriumile</w:t>
      </w:r>
      <w:r>
        <w:rPr>
          <w:rStyle w:val="fontstyle01"/>
          <w:rFonts w:ascii="Times New Roman" w:hAnsi="Times New Roman"/>
          <w:color w:val="0000FF"/>
          <w:sz w:val="24"/>
          <w:szCs w:val="24"/>
        </w:rPr>
        <w:t xml:space="preserve"> </w:t>
      </w:r>
      <w:r>
        <w:rPr>
          <w:rStyle w:val="fontstyle01"/>
          <w:rFonts w:ascii="Times New Roman" w:hAnsi="Times New Roman"/>
          <w:sz w:val="24"/>
          <w:szCs w:val="24"/>
        </w:rPr>
        <w:t xml:space="preserve">tutvustamiseks kaalume </w:t>
      </w:r>
      <w:r>
        <w:rPr>
          <w:rFonts w:ascii="Times New Roman" w:eastAsia="Times New Roman" w:hAnsi="Times New Roman"/>
          <w:color w:val="202020"/>
          <w:sz w:val="24"/>
          <w:szCs w:val="24"/>
          <w:lang w:eastAsia="et-EE"/>
        </w:rPr>
        <w:t xml:space="preserve"> käesoleval ajal haldusmenetluse algatamist ühe, uudsele tuulikualusel</w:t>
      </w:r>
      <w:r w:rsidRPr="000164ED">
        <w:rPr>
          <w:rFonts w:ascii="Times New Roman" w:eastAsia="Times New Roman" w:hAnsi="Times New Roman"/>
          <w:sz w:val="24"/>
          <w:szCs w:val="24"/>
          <w:lang w:eastAsia="et-EE"/>
        </w:rPr>
        <w:t>e</w:t>
      </w:r>
      <w:r>
        <w:rPr>
          <w:rFonts w:ascii="Times New Roman" w:eastAsia="Times New Roman" w:hAnsi="Times New Roman"/>
          <w:color w:val="202020"/>
          <w:sz w:val="24"/>
          <w:szCs w:val="24"/>
          <w:lang w:eastAsia="et-EE"/>
        </w:rPr>
        <w:t xml:space="preserve"> paigaldatava, tuuliku püstitamiseks sadama akvatooriumi</w:t>
      </w:r>
      <w:r w:rsidRPr="000164ED">
        <w:rPr>
          <w:rFonts w:ascii="Times New Roman" w:eastAsia="Times New Roman" w:hAnsi="Times New Roman"/>
          <w:sz w:val="24"/>
          <w:szCs w:val="24"/>
          <w:lang w:eastAsia="et-EE"/>
        </w:rPr>
        <w:t>le</w:t>
      </w:r>
      <w:r>
        <w:rPr>
          <w:rFonts w:ascii="Times New Roman" w:eastAsia="Times New Roman" w:hAnsi="Times New Roman"/>
          <w:color w:val="202020"/>
          <w:sz w:val="24"/>
          <w:szCs w:val="24"/>
          <w:lang w:eastAsia="et-EE"/>
        </w:rPr>
        <w:t xml:space="preserve"> selliselt, et akvatoorium</w:t>
      </w:r>
      <w:r w:rsidRPr="000164ED">
        <w:rPr>
          <w:rFonts w:ascii="Times New Roman" w:eastAsia="Times New Roman" w:hAnsi="Times New Roman"/>
          <w:sz w:val="24"/>
          <w:szCs w:val="24"/>
          <w:lang w:eastAsia="et-EE"/>
        </w:rPr>
        <w:t xml:space="preserve">ile </w:t>
      </w:r>
      <w:r>
        <w:rPr>
          <w:rFonts w:ascii="Times New Roman" w:eastAsia="Times New Roman" w:hAnsi="Times New Roman"/>
          <w:color w:val="202020"/>
          <w:sz w:val="24"/>
          <w:szCs w:val="24"/>
          <w:lang w:eastAsia="et-EE"/>
        </w:rPr>
        <w:t>(</w:t>
      </w:r>
      <w:r w:rsidRPr="000164ED">
        <w:rPr>
          <w:rFonts w:ascii="Times New Roman" w:eastAsia="Times New Roman" w:hAnsi="Times New Roman"/>
          <w:sz w:val="24"/>
          <w:szCs w:val="24"/>
          <w:lang w:eastAsia="et-EE"/>
        </w:rPr>
        <w:t>sadama merealale</w:t>
      </w:r>
      <w:r>
        <w:rPr>
          <w:rFonts w:ascii="Times New Roman" w:eastAsia="Times New Roman" w:hAnsi="Times New Roman"/>
          <w:color w:val="202020"/>
          <w:sz w:val="24"/>
          <w:szCs w:val="24"/>
          <w:lang w:eastAsia="et-EE"/>
        </w:rPr>
        <w:t xml:space="preserve">) püstitatav tuulik oleks püsivalt ühendatud kaldakinnisasjaga (kat tunnus </w:t>
      </w:r>
      <w:r w:rsidRPr="00396CAC">
        <w:rPr>
          <w:rFonts w:ascii="Times New Roman" w:hAnsi="Times New Roman"/>
          <w:sz w:val="24"/>
          <w:szCs w:val="24"/>
          <w:shd w:val="clear" w:color="auto" w:fill="FFFFFF"/>
        </w:rPr>
        <w:t>73501:001:0226</w:t>
      </w:r>
      <w:r>
        <w:rPr>
          <w:rFonts w:ascii="Times New Roman" w:hAnsi="Times New Roman"/>
          <w:sz w:val="24"/>
          <w:szCs w:val="24"/>
          <w:shd w:val="clear" w:color="auto" w:fill="FFFFFF"/>
        </w:rPr>
        <w:t xml:space="preserve">, kinnistusregistri </w:t>
      </w:r>
      <w:proofErr w:type="spellStart"/>
      <w:r>
        <w:rPr>
          <w:rFonts w:ascii="Times New Roman" w:hAnsi="Times New Roman"/>
          <w:sz w:val="24"/>
          <w:szCs w:val="24"/>
          <w:shd w:val="clear" w:color="auto" w:fill="FFFFFF"/>
        </w:rPr>
        <w:t>reg</w:t>
      </w:r>
      <w:proofErr w:type="spellEnd"/>
      <w:r>
        <w:rPr>
          <w:rFonts w:ascii="Times New Roman" w:hAnsi="Times New Roman"/>
          <w:sz w:val="24"/>
          <w:szCs w:val="24"/>
          <w:shd w:val="clear" w:color="auto" w:fill="FFFFFF"/>
        </w:rPr>
        <w:t xml:space="preserve"> osa 3999408). </w:t>
      </w:r>
    </w:p>
    <w:p w14:paraId="36A984AB" w14:textId="77777777" w:rsidR="00A263D2" w:rsidRDefault="00A263D2" w:rsidP="00A263D2">
      <w:pPr>
        <w:jc w:val="both"/>
        <w:rPr>
          <w:rFonts w:ascii="Times New Roman" w:hAnsi="Times New Roman"/>
          <w:color w:val="202020"/>
          <w:sz w:val="24"/>
          <w:szCs w:val="24"/>
          <w:shd w:val="clear" w:color="auto" w:fill="FFFFFF"/>
        </w:rPr>
      </w:pPr>
      <w:r w:rsidRPr="00AA44A6">
        <w:rPr>
          <w:rFonts w:ascii="Times New Roman" w:eastAsia="Times New Roman" w:hAnsi="Times New Roman"/>
          <w:color w:val="202020"/>
          <w:sz w:val="24"/>
          <w:szCs w:val="24"/>
          <w:lang w:eastAsia="et-EE"/>
        </w:rPr>
        <w:t>Oleme teadlikud, et Ehitusseadustiku</w:t>
      </w:r>
      <w:r>
        <w:rPr>
          <w:rFonts w:ascii="Times New Roman" w:eastAsia="Times New Roman" w:hAnsi="Times New Roman"/>
          <w:color w:val="202020"/>
          <w:sz w:val="24"/>
          <w:szCs w:val="24"/>
          <w:lang w:eastAsia="et-EE"/>
        </w:rPr>
        <w:t xml:space="preserve"> (</w:t>
      </w:r>
      <w:proofErr w:type="spellStart"/>
      <w:r>
        <w:rPr>
          <w:rFonts w:ascii="Times New Roman" w:eastAsia="Times New Roman" w:hAnsi="Times New Roman"/>
          <w:color w:val="202020"/>
          <w:sz w:val="24"/>
          <w:szCs w:val="24"/>
          <w:lang w:eastAsia="et-EE"/>
        </w:rPr>
        <w:t>EhS</w:t>
      </w:r>
      <w:proofErr w:type="spellEnd"/>
      <w:r>
        <w:rPr>
          <w:rFonts w:ascii="Times New Roman" w:eastAsia="Times New Roman" w:hAnsi="Times New Roman"/>
          <w:color w:val="202020"/>
          <w:sz w:val="24"/>
          <w:szCs w:val="24"/>
          <w:lang w:eastAsia="et-EE"/>
        </w:rPr>
        <w:t>)</w:t>
      </w:r>
      <w:r w:rsidRPr="00AA44A6">
        <w:rPr>
          <w:rFonts w:ascii="Times New Roman" w:eastAsia="Times New Roman" w:hAnsi="Times New Roman"/>
          <w:color w:val="202020"/>
          <w:sz w:val="24"/>
          <w:szCs w:val="24"/>
          <w:lang w:eastAsia="et-EE"/>
        </w:rPr>
        <w:t xml:space="preserve"> §-ga 120 </w:t>
      </w:r>
      <w:r>
        <w:rPr>
          <w:rFonts w:ascii="Times New Roman" w:eastAsia="Times New Roman" w:hAnsi="Times New Roman"/>
          <w:color w:val="202020"/>
          <w:sz w:val="24"/>
          <w:szCs w:val="24"/>
          <w:lang w:eastAsia="et-EE"/>
        </w:rPr>
        <w:t xml:space="preserve">sätestab need juhud, millistel </w:t>
      </w:r>
      <w:r w:rsidRPr="00AA44A6">
        <w:rPr>
          <w:rFonts w:ascii="Times New Roman" w:hAnsi="Times New Roman"/>
          <w:color w:val="202020"/>
          <w:sz w:val="24"/>
          <w:szCs w:val="24"/>
          <w:shd w:val="clear" w:color="auto" w:fill="FFFFFF"/>
        </w:rPr>
        <w:t>on ehitise püstitamine, laiendamine või ümberehitamine ilma Kaitseministeeriumi või valdkonna eest vastutava ministri volitatud valitsusasutuse antud kooskõlastuseta keelatud.</w:t>
      </w:r>
    </w:p>
    <w:p w14:paraId="20535E87" w14:textId="77777777" w:rsidR="00A263D2" w:rsidRDefault="00A263D2" w:rsidP="00A263D2">
      <w:pPr>
        <w:pStyle w:val="NormalWeb"/>
        <w:shd w:val="clear" w:color="auto" w:fill="FFFFFF"/>
        <w:spacing w:before="0" w:beforeAutospacing="0" w:after="0" w:afterAutospacing="0"/>
        <w:rPr>
          <w:color w:val="202020"/>
        </w:rPr>
      </w:pPr>
      <w:r w:rsidRPr="00AA44A6">
        <w:rPr>
          <w:color w:val="202020"/>
        </w:rPr>
        <w:t xml:space="preserve">Vastavalt </w:t>
      </w:r>
      <w:proofErr w:type="spellStart"/>
      <w:r w:rsidRPr="00AA44A6">
        <w:rPr>
          <w:color w:val="202020"/>
        </w:rPr>
        <w:t>EhS</w:t>
      </w:r>
      <w:proofErr w:type="spellEnd"/>
      <w:r w:rsidRPr="00AA44A6">
        <w:rPr>
          <w:color w:val="202020"/>
        </w:rPr>
        <w:t xml:space="preserve"> § 120 lg 1 p-dele 1-3 tuleb ehitise püstitamiseks või laiendamiseks või teatud juhtudele ka ehitise ümberehitamiseks antavad projekteerimistingimused või nende andmise kohustuse puudumisel ehitusloa eelnõu või ehitamise teatis esitada kooskõlastamiseks Kaitseministeeriumile või valdkonna eest vastutava ministri volitatud valitsusasutusele, kui:</w:t>
      </w:r>
      <w:bookmarkStart w:id="0" w:name="para120lg1p1"/>
      <w:r w:rsidRPr="00AA44A6">
        <w:rPr>
          <w:color w:val="202020"/>
        </w:rPr>
        <w:t xml:space="preserve"> (i) </w:t>
      </w:r>
      <w:bookmarkEnd w:id="0"/>
      <w:r w:rsidRPr="00AA44A6">
        <w:rPr>
          <w:color w:val="202020"/>
        </w:rPr>
        <w:t xml:space="preserve">kavandatakse üle 28 meetri kõrgusi ehitisi; </w:t>
      </w:r>
    </w:p>
    <w:p w14:paraId="395E22AE" w14:textId="77777777" w:rsidR="00A263D2" w:rsidRDefault="00A263D2" w:rsidP="00A263D2">
      <w:pPr>
        <w:pStyle w:val="NormalWeb"/>
        <w:shd w:val="clear" w:color="auto" w:fill="FFFFFF"/>
        <w:spacing w:before="0" w:beforeAutospacing="0" w:after="0" w:afterAutospacing="0"/>
        <w:rPr>
          <w:color w:val="202020"/>
        </w:rPr>
      </w:pPr>
      <w:r w:rsidRPr="00AA44A6">
        <w:rPr>
          <w:color w:val="202020"/>
        </w:rPr>
        <w:t>(ii) kavandatakse tuulegeneraatorit või tuuleparki;</w:t>
      </w:r>
      <w:bookmarkStart w:id="1" w:name="para120lg1p2"/>
      <w:r w:rsidRPr="00AA44A6">
        <w:rPr>
          <w:color w:val="202020"/>
        </w:rPr>
        <w:t xml:space="preserve"> </w:t>
      </w:r>
    </w:p>
    <w:p w14:paraId="6B654B8B" w14:textId="77777777" w:rsidR="00A263D2" w:rsidRDefault="00A263D2" w:rsidP="00A263D2">
      <w:pPr>
        <w:pStyle w:val="NormalWeb"/>
        <w:shd w:val="clear" w:color="auto" w:fill="FFFFFF"/>
        <w:spacing w:before="0" w:beforeAutospacing="0" w:after="0" w:afterAutospacing="0"/>
        <w:rPr>
          <w:color w:val="202020"/>
        </w:rPr>
      </w:pPr>
      <w:r w:rsidRPr="00AA44A6">
        <w:rPr>
          <w:color w:val="202020"/>
        </w:rPr>
        <w:t xml:space="preserve">(iii) </w:t>
      </w:r>
      <w:bookmarkEnd w:id="1"/>
      <w:r w:rsidRPr="00AA44A6">
        <w:rPr>
          <w:color w:val="202020"/>
        </w:rPr>
        <w:t xml:space="preserve">kavandatav ehitis asub </w:t>
      </w:r>
      <w:proofErr w:type="spellStart"/>
      <w:r w:rsidRPr="00AA44A6">
        <w:rPr>
          <w:color w:val="202020"/>
        </w:rPr>
        <w:t>riigikaitselise</w:t>
      </w:r>
      <w:proofErr w:type="spellEnd"/>
      <w:r w:rsidRPr="00AA44A6">
        <w:rPr>
          <w:color w:val="202020"/>
        </w:rPr>
        <w:t xml:space="preserve"> ehitise piiranguvööndis; </w:t>
      </w:r>
    </w:p>
    <w:p w14:paraId="281007A3" w14:textId="77777777" w:rsidR="00A263D2" w:rsidRDefault="00A263D2" w:rsidP="00A263D2">
      <w:pPr>
        <w:pStyle w:val="NormalWeb"/>
        <w:shd w:val="clear" w:color="auto" w:fill="FFFFFF"/>
        <w:spacing w:before="0" w:beforeAutospacing="0" w:after="0" w:afterAutospacing="0"/>
        <w:rPr>
          <w:color w:val="202020"/>
        </w:rPr>
      </w:pPr>
      <w:r w:rsidRPr="00AA44A6">
        <w:rPr>
          <w:color w:val="202020"/>
        </w:rPr>
        <w:t xml:space="preserve">(iv) </w:t>
      </w:r>
      <w:r w:rsidRPr="00AA44A6">
        <w:rPr>
          <w:rStyle w:val="tyhik"/>
          <w:color w:val="202020"/>
          <w:bdr w:val="none" w:sz="0" w:space="0" w:color="auto" w:frame="1"/>
        </w:rPr>
        <w:t> </w:t>
      </w:r>
      <w:r w:rsidRPr="00AA44A6">
        <w:rPr>
          <w:color w:val="202020"/>
        </w:rPr>
        <w:t xml:space="preserve">kavandatav ehitis võib kaasa tuua </w:t>
      </w:r>
      <w:proofErr w:type="spellStart"/>
      <w:r w:rsidRPr="00AA44A6">
        <w:rPr>
          <w:color w:val="202020"/>
        </w:rPr>
        <w:t>riigikaitselise</w:t>
      </w:r>
      <w:proofErr w:type="spellEnd"/>
      <w:r w:rsidRPr="00AA44A6">
        <w:rPr>
          <w:color w:val="202020"/>
        </w:rPr>
        <w:t xml:space="preserve"> ehitise töövõime vähenemise.</w:t>
      </w:r>
    </w:p>
    <w:p w14:paraId="0A01C0AD" w14:textId="77777777" w:rsidR="00A263D2" w:rsidRDefault="00A263D2" w:rsidP="00A263D2">
      <w:pPr>
        <w:pStyle w:val="NormalWeb"/>
        <w:shd w:val="clear" w:color="auto" w:fill="FFFFFF"/>
        <w:spacing w:before="0" w:beforeAutospacing="0" w:after="0" w:afterAutospacing="0"/>
        <w:rPr>
          <w:color w:val="202020"/>
        </w:rPr>
      </w:pPr>
    </w:p>
    <w:p w14:paraId="004952C4" w14:textId="77777777" w:rsidR="00A263D2" w:rsidRDefault="00A263D2" w:rsidP="00A263D2">
      <w:pPr>
        <w:pStyle w:val="NormalWeb"/>
        <w:shd w:val="clear" w:color="auto" w:fill="FFFFFF"/>
        <w:spacing w:before="0" w:beforeAutospacing="0" w:after="0" w:afterAutospacing="0"/>
        <w:jc w:val="both"/>
        <w:rPr>
          <w:color w:val="202020"/>
        </w:rPr>
      </w:pPr>
      <w:r>
        <w:rPr>
          <w:color w:val="202020"/>
        </w:rPr>
        <w:t xml:space="preserve">Lisaks eeltoodule oleme loomulikult teadlikud ka </w:t>
      </w:r>
      <w:proofErr w:type="spellStart"/>
      <w:r>
        <w:rPr>
          <w:color w:val="202020"/>
        </w:rPr>
        <w:t>EhS</w:t>
      </w:r>
      <w:proofErr w:type="spellEnd"/>
      <w:r>
        <w:rPr>
          <w:color w:val="202020"/>
        </w:rPr>
        <w:t xml:space="preserve"> § 120 </w:t>
      </w:r>
      <w:proofErr w:type="spellStart"/>
      <w:r>
        <w:rPr>
          <w:color w:val="202020"/>
        </w:rPr>
        <w:t>lg-s</w:t>
      </w:r>
      <w:proofErr w:type="spellEnd"/>
      <w:r>
        <w:rPr>
          <w:color w:val="202020"/>
        </w:rPr>
        <w:t xml:space="preserve"> 2 sätestatud </w:t>
      </w:r>
      <w:proofErr w:type="spellStart"/>
      <w:r>
        <w:rPr>
          <w:color w:val="202020"/>
        </w:rPr>
        <w:t>riigikaitselise</w:t>
      </w:r>
      <w:proofErr w:type="spellEnd"/>
      <w:r>
        <w:rPr>
          <w:color w:val="202020"/>
        </w:rPr>
        <w:t xml:space="preserve"> ehitise piiranguvööndite ulatusest ning neis tegutsemisele kehtestatud nõuetest. Samas saame kinnitada, et meie parima teadmise kohaselt ei paikne võimaliku tuuliku asukoht Sillamäe sadama akvatooriumis mitte ühegi </w:t>
      </w:r>
      <w:proofErr w:type="spellStart"/>
      <w:r>
        <w:rPr>
          <w:color w:val="202020"/>
        </w:rPr>
        <w:t>riigikaitselise</w:t>
      </w:r>
      <w:proofErr w:type="spellEnd"/>
      <w:r>
        <w:rPr>
          <w:color w:val="202020"/>
        </w:rPr>
        <w:t xml:space="preserve"> ehitise piiranguvööndis (sh kõige suurema ulatusega – 2000 m – piiranguvööndis).</w:t>
      </w:r>
    </w:p>
    <w:p w14:paraId="17F8D93C" w14:textId="77777777" w:rsidR="00A263D2" w:rsidRDefault="00A263D2" w:rsidP="00A263D2">
      <w:pPr>
        <w:pStyle w:val="NormalWeb"/>
        <w:shd w:val="clear" w:color="auto" w:fill="FFFFFF"/>
        <w:spacing w:before="0" w:beforeAutospacing="0" w:after="0" w:afterAutospacing="0"/>
        <w:jc w:val="both"/>
        <w:rPr>
          <w:color w:val="202020"/>
        </w:rPr>
      </w:pPr>
    </w:p>
    <w:p w14:paraId="40B296D5" w14:textId="77777777" w:rsidR="00A263D2" w:rsidRDefault="00A263D2" w:rsidP="00A263D2">
      <w:pPr>
        <w:pStyle w:val="NormalWeb"/>
        <w:shd w:val="clear" w:color="auto" w:fill="FFFFFF"/>
        <w:spacing w:before="0" w:beforeAutospacing="0" w:after="0" w:afterAutospacing="0"/>
        <w:jc w:val="both"/>
        <w:rPr>
          <w:color w:val="202020"/>
        </w:rPr>
      </w:pPr>
      <w:r>
        <w:rPr>
          <w:color w:val="202020"/>
        </w:rPr>
        <w:t xml:space="preserve">Mõningatest varasematest kontaktidest Kaitseministeeriumiga on meil siiski jäänud arusaam, et ministeerium pigem ei näe võimalusi vähemasti tuulepargi rajamiseks Jõhvi – Mustvee joonest ida poole. </w:t>
      </w:r>
    </w:p>
    <w:p w14:paraId="1E514EE4" w14:textId="77777777" w:rsidR="00A263D2" w:rsidRDefault="00A263D2" w:rsidP="00A263D2">
      <w:pPr>
        <w:pStyle w:val="NormalWeb"/>
        <w:shd w:val="clear" w:color="auto" w:fill="FFFFFF"/>
        <w:spacing w:before="0" w:beforeAutospacing="0" w:after="0" w:afterAutospacing="0"/>
        <w:jc w:val="both"/>
        <w:rPr>
          <w:color w:val="202020"/>
        </w:rPr>
      </w:pPr>
    </w:p>
    <w:p w14:paraId="304C40E5" w14:textId="77777777" w:rsidR="00A263D2" w:rsidRDefault="00A263D2" w:rsidP="00A263D2">
      <w:pPr>
        <w:pStyle w:val="NormalWeb"/>
        <w:shd w:val="clear" w:color="auto" w:fill="FFFFFF"/>
        <w:spacing w:before="0" w:beforeAutospacing="0" w:after="0" w:afterAutospacing="0"/>
        <w:jc w:val="both"/>
        <w:rPr>
          <w:color w:val="202020"/>
        </w:rPr>
      </w:pPr>
      <w:r>
        <w:rPr>
          <w:color w:val="202020"/>
        </w:rPr>
        <w:t>Tulenevalt eeltoodust pöördumegi enne asjakohase haldusmenetluse algatamist Teie poole ministeeriumi seisukohtade täpsustamiseks, esitades samas omapoolse täiendava teabe, mida oleks võimalik kaalutlemisele arvesse võtta.</w:t>
      </w:r>
    </w:p>
    <w:p w14:paraId="78625047" w14:textId="77777777" w:rsidR="00A263D2" w:rsidRDefault="00A263D2" w:rsidP="00A263D2">
      <w:pPr>
        <w:pStyle w:val="NormalWeb"/>
        <w:shd w:val="clear" w:color="auto" w:fill="FFFFFF"/>
        <w:spacing w:before="0" w:beforeAutospacing="0" w:after="0" w:afterAutospacing="0"/>
        <w:jc w:val="both"/>
        <w:rPr>
          <w:color w:val="202020"/>
        </w:rPr>
      </w:pPr>
    </w:p>
    <w:p w14:paraId="6EAEB1BF" w14:textId="77777777" w:rsidR="00A263D2" w:rsidRDefault="00A263D2" w:rsidP="00A263D2">
      <w:pPr>
        <w:pStyle w:val="NormalWeb"/>
        <w:shd w:val="clear" w:color="auto" w:fill="FFFFFF"/>
        <w:spacing w:before="0" w:beforeAutospacing="0" w:after="0" w:afterAutospacing="0"/>
        <w:jc w:val="both"/>
        <w:rPr>
          <w:color w:val="202020"/>
        </w:rPr>
      </w:pPr>
      <w:r>
        <w:rPr>
          <w:color w:val="202020"/>
        </w:rPr>
        <w:t xml:space="preserve">Viimase kahe aasta jooksul on seoses Vene Föderatsiooni suhtes kehtestatud massiivsete sanktsioonidega Eesti sadamaid kasutav meretranspordi ning käideldava kauba </w:t>
      </w:r>
      <w:r w:rsidRPr="006D304A">
        <w:t xml:space="preserve">maht </w:t>
      </w:r>
      <w:r>
        <w:rPr>
          <w:color w:val="202020"/>
        </w:rPr>
        <w:t xml:space="preserve">drastiliselt vähenenud, mistõttu on ainuükski Ida-Virumaal jäänud tööta tuhanded moel või teisel logistikasektoriga seotud inimesed. </w:t>
      </w:r>
    </w:p>
    <w:p w14:paraId="3EE5D343" w14:textId="77777777" w:rsidR="00A263D2" w:rsidRDefault="00A263D2" w:rsidP="00A263D2">
      <w:pPr>
        <w:pStyle w:val="NormalWeb"/>
        <w:shd w:val="clear" w:color="auto" w:fill="FFFFFF"/>
        <w:spacing w:before="0" w:beforeAutospacing="0" w:after="0" w:afterAutospacing="0"/>
        <w:jc w:val="both"/>
        <w:rPr>
          <w:color w:val="202020"/>
        </w:rPr>
      </w:pPr>
    </w:p>
    <w:p w14:paraId="11E69A51" w14:textId="77777777" w:rsidR="00A263D2" w:rsidRDefault="00A263D2" w:rsidP="00A263D2">
      <w:pPr>
        <w:pStyle w:val="NormalWeb"/>
        <w:shd w:val="clear" w:color="auto" w:fill="FFFFFF"/>
        <w:spacing w:before="0" w:beforeAutospacing="0" w:after="0" w:afterAutospacing="0"/>
        <w:jc w:val="both"/>
        <w:rPr>
          <w:color w:val="202020"/>
        </w:rPr>
      </w:pPr>
      <w:r>
        <w:rPr>
          <w:color w:val="202020"/>
        </w:rPr>
        <w:t xml:space="preserve">Eeltoodu on kaasa toonud ulatuslikke ümberkorraldusi ka Sillamäe sadamas. Sadam on tegemas kõike endast olenevat, et pakkuda meie kinnistuid ja teenuseid uut tüüpi ettevõtlusele, mis vajaks samaaegselt nii tootmisterritooriumi koos kommunikatsioonidega kui ka sadamateenuseid tooraine ja valmistoodangu käitlemiseks. </w:t>
      </w:r>
    </w:p>
    <w:p w14:paraId="56BADB42" w14:textId="77777777" w:rsidR="00A263D2" w:rsidRDefault="00A263D2" w:rsidP="00A263D2">
      <w:pPr>
        <w:pStyle w:val="NormalWeb"/>
        <w:shd w:val="clear" w:color="auto" w:fill="FFFFFF"/>
        <w:spacing w:before="0" w:beforeAutospacing="0" w:after="0" w:afterAutospacing="0"/>
        <w:jc w:val="both"/>
        <w:rPr>
          <w:color w:val="202020"/>
        </w:rPr>
      </w:pPr>
    </w:p>
    <w:p w14:paraId="597A57E7" w14:textId="77777777" w:rsidR="00A263D2" w:rsidRPr="00AA44A6" w:rsidRDefault="00A263D2" w:rsidP="00A263D2">
      <w:pPr>
        <w:pStyle w:val="NormalWeb"/>
        <w:shd w:val="clear" w:color="auto" w:fill="FFFFFF"/>
        <w:spacing w:before="0" w:beforeAutospacing="0" w:after="0" w:afterAutospacing="0"/>
        <w:jc w:val="both"/>
        <w:rPr>
          <w:color w:val="202020"/>
        </w:rPr>
      </w:pPr>
      <w:r>
        <w:rPr>
          <w:color w:val="202020"/>
        </w:rPr>
        <w:t xml:space="preserve">Milles siis seisneb AS Sillamäe Sadam ning Soome ettevõtte ELOMATIC võimaliku koostööprojekti innovaatilisus ja kasulikkus nii Ida-Virumaale laiemalt kui ka Sillamäe sadamale kitsamalt: </w:t>
      </w:r>
    </w:p>
    <w:p w14:paraId="458B2C75" w14:textId="77777777" w:rsidR="00A263D2" w:rsidRDefault="00A263D2" w:rsidP="00A263D2">
      <w:pPr>
        <w:pStyle w:val="NormalWeb"/>
        <w:shd w:val="clear" w:color="auto" w:fill="FFFFFF"/>
        <w:spacing w:before="0" w:beforeAutospacing="0" w:after="0" w:afterAutospacing="0"/>
        <w:rPr>
          <w:rFonts w:ascii="Arial" w:hAnsi="Arial" w:cs="Arial"/>
          <w:color w:val="0061AA"/>
          <w:sz w:val="21"/>
          <w:szCs w:val="21"/>
          <w:bdr w:val="none" w:sz="0" w:space="0" w:color="auto" w:frame="1"/>
        </w:rPr>
      </w:pPr>
      <w:bookmarkStart w:id="2" w:name="para120lg2"/>
      <w:r>
        <w:rPr>
          <w:rFonts w:ascii="Arial" w:hAnsi="Arial" w:cs="Arial"/>
          <w:color w:val="0061AA"/>
          <w:sz w:val="21"/>
          <w:szCs w:val="21"/>
          <w:bdr w:val="none" w:sz="0" w:space="0" w:color="auto" w:frame="1"/>
        </w:rPr>
        <w:t>  </w:t>
      </w:r>
      <w:bookmarkEnd w:id="2"/>
    </w:p>
    <w:p w14:paraId="073561CB" w14:textId="77777777" w:rsidR="00A263D2" w:rsidRPr="006D304A" w:rsidRDefault="00A263D2" w:rsidP="00A263D2">
      <w:pPr>
        <w:jc w:val="both"/>
        <w:rPr>
          <w:rStyle w:val="fontstyle01"/>
          <w:rFonts w:ascii="Times New Roman" w:hAnsi="Times New Roman"/>
          <w:sz w:val="24"/>
          <w:szCs w:val="24"/>
        </w:rPr>
      </w:pPr>
      <w:r w:rsidRPr="00E3198B">
        <w:rPr>
          <w:rStyle w:val="fontstyle01"/>
          <w:rFonts w:ascii="Times New Roman" w:hAnsi="Times New Roman"/>
          <w:sz w:val="24"/>
          <w:szCs w:val="24"/>
        </w:rPr>
        <w:t xml:space="preserve">1. </w:t>
      </w:r>
      <w:proofErr w:type="spellStart"/>
      <w:r w:rsidRPr="00E3198B">
        <w:rPr>
          <w:rStyle w:val="fontstyle01"/>
          <w:rFonts w:ascii="Times New Roman" w:hAnsi="Times New Roman"/>
          <w:sz w:val="24"/>
          <w:szCs w:val="24"/>
        </w:rPr>
        <w:t>ELOMATICu</w:t>
      </w:r>
      <w:proofErr w:type="spellEnd"/>
      <w:r w:rsidRPr="00E3198B">
        <w:rPr>
          <w:rStyle w:val="fontstyle01"/>
          <w:rFonts w:ascii="Times New Roman" w:hAnsi="Times New Roman"/>
          <w:sz w:val="24"/>
          <w:szCs w:val="24"/>
        </w:rPr>
        <w:t xml:space="preserve"> projekti järgi ehitatud meretuulikute merealale installeerimiseks </w:t>
      </w:r>
      <w:r>
        <w:rPr>
          <w:rStyle w:val="fontstyle01"/>
          <w:rFonts w:ascii="Times New Roman" w:hAnsi="Times New Roman"/>
          <w:sz w:val="24"/>
          <w:szCs w:val="24"/>
        </w:rPr>
        <w:t>pole vaja,</w:t>
      </w:r>
      <w:r w:rsidRPr="00F62D67">
        <w:rPr>
          <w:rStyle w:val="fontstyle01"/>
          <w:rFonts w:ascii="Times New Roman" w:hAnsi="Times New Roman"/>
          <w:color w:val="0000FF"/>
          <w:sz w:val="24"/>
          <w:szCs w:val="24"/>
        </w:rPr>
        <w:t xml:space="preserve"> </w:t>
      </w:r>
      <w:r w:rsidRPr="006D304A">
        <w:rPr>
          <w:rStyle w:val="fontstyle01"/>
          <w:rFonts w:ascii="Times New Roman" w:hAnsi="Times New Roman"/>
          <w:sz w:val="24"/>
          <w:szCs w:val="24"/>
        </w:rPr>
        <w:t>erinevalt tavapärastest meretuulikute paigaldamiseks vajalikest toimingutest,</w:t>
      </w:r>
      <w:r>
        <w:rPr>
          <w:rStyle w:val="fontstyle01"/>
          <w:rFonts w:ascii="Times New Roman" w:hAnsi="Times New Roman"/>
          <w:color w:val="0000FF"/>
          <w:sz w:val="24"/>
          <w:szCs w:val="24"/>
        </w:rPr>
        <w:t xml:space="preserve"> </w:t>
      </w:r>
      <w:r w:rsidRPr="00E3198B">
        <w:rPr>
          <w:rStyle w:val="fontstyle01"/>
          <w:rFonts w:ascii="Times New Roman" w:hAnsi="Times New Roman"/>
          <w:sz w:val="24"/>
          <w:szCs w:val="24"/>
        </w:rPr>
        <w:t>kasutada</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ülikalleid </w:t>
      </w:r>
      <w:proofErr w:type="spellStart"/>
      <w:r w:rsidRPr="00E3198B">
        <w:rPr>
          <w:rStyle w:val="fontstyle01"/>
          <w:rFonts w:ascii="Times New Roman" w:hAnsi="Times New Roman"/>
          <w:sz w:val="24"/>
          <w:szCs w:val="24"/>
        </w:rPr>
        <w:t>jack-up</w:t>
      </w:r>
      <w:proofErr w:type="spellEnd"/>
      <w:r w:rsidRPr="00E3198B">
        <w:rPr>
          <w:rStyle w:val="fontstyle01"/>
          <w:rFonts w:ascii="Times New Roman" w:hAnsi="Times New Roman"/>
          <w:sz w:val="24"/>
          <w:szCs w:val="24"/>
        </w:rPr>
        <w:t xml:space="preserve"> tüüpi laevasid, millede päevane rent on vahemikus 400 000 - 450 000 </w:t>
      </w:r>
      <w:r>
        <w:rPr>
          <w:rStyle w:val="fontstyle01"/>
          <w:rFonts w:ascii="Times New Roman" w:hAnsi="Times New Roman"/>
          <w:sz w:val="24"/>
          <w:szCs w:val="24"/>
        </w:rPr>
        <w:t>eurot</w:t>
      </w:r>
      <w:r w:rsidRPr="00E3198B">
        <w:rPr>
          <w:rStyle w:val="fontstyle01"/>
          <w:rFonts w:ascii="Times New Roman" w:hAnsi="Times New Roman"/>
          <w:sz w:val="24"/>
          <w:szCs w:val="24"/>
        </w:rPr>
        <w:t xml:space="preserve">. </w:t>
      </w:r>
      <w:r>
        <w:rPr>
          <w:rStyle w:val="fontstyle01"/>
          <w:rFonts w:ascii="Times New Roman" w:hAnsi="Times New Roman"/>
          <w:sz w:val="24"/>
          <w:szCs w:val="24"/>
        </w:rPr>
        <w:t xml:space="preserve">Viidatud laevatüübi kasutamisvajaduse </w:t>
      </w:r>
      <w:r w:rsidRPr="006D304A">
        <w:rPr>
          <w:rStyle w:val="fontstyle01"/>
          <w:rFonts w:ascii="Times New Roman" w:hAnsi="Times New Roman"/>
          <w:sz w:val="24"/>
          <w:szCs w:val="24"/>
        </w:rPr>
        <w:t>ära jäämine</w:t>
      </w:r>
      <w:r>
        <w:rPr>
          <w:rStyle w:val="fontstyle01"/>
          <w:rFonts w:ascii="Times New Roman" w:hAnsi="Times New Roman"/>
          <w:sz w:val="24"/>
          <w:szCs w:val="24"/>
        </w:rPr>
        <w:t xml:space="preserve"> võimalda</w:t>
      </w:r>
      <w:r w:rsidRPr="006D304A">
        <w:rPr>
          <w:rStyle w:val="fontstyle01"/>
          <w:rFonts w:ascii="Times New Roman" w:hAnsi="Times New Roman"/>
          <w:sz w:val="24"/>
          <w:szCs w:val="24"/>
        </w:rPr>
        <w:t>b</w:t>
      </w:r>
      <w:r>
        <w:rPr>
          <w:rStyle w:val="fontstyle01"/>
          <w:rFonts w:ascii="Times New Roman" w:hAnsi="Times New Roman"/>
          <w:sz w:val="24"/>
          <w:szCs w:val="24"/>
        </w:rPr>
        <w:t xml:space="preserve"> vajalikke </w:t>
      </w:r>
      <w:r w:rsidRPr="006D304A">
        <w:rPr>
          <w:rStyle w:val="fontstyle01"/>
          <w:rFonts w:ascii="Times New Roman" w:hAnsi="Times New Roman"/>
          <w:sz w:val="24"/>
          <w:szCs w:val="24"/>
        </w:rPr>
        <w:t>paigaldus</w:t>
      </w:r>
      <w:r>
        <w:rPr>
          <w:rStyle w:val="fontstyle01"/>
          <w:rFonts w:ascii="Times New Roman" w:hAnsi="Times New Roman"/>
          <w:sz w:val="24"/>
          <w:szCs w:val="24"/>
        </w:rPr>
        <w:t xml:space="preserve">töid teostada </w:t>
      </w:r>
      <w:r w:rsidRPr="006D304A">
        <w:rPr>
          <w:rStyle w:val="fontstyle01"/>
          <w:rFonts w:ascii="Times New Roman" w:hAnsi="Times New Roman"/>
          <w:sz w:val="24"/>
          <w:szCs w:val="24"/>
        </w:rPr>
        <w:t>tunduvalt laiemas ilmastikutingimustest tulenevas ajaaknas</w:t>
      </w:r>
      <w:r>
        <w:rPr>
          <w:rStyle w:val="fontstyle01"/>
          <w:rFonts w:ascii="Times New Roman" w:hAnsi="Times New Roman"/>
          <w:sz w:val="24"/>
          <w:szCs w:val="24"/>
        </w:rPr>
        <w:t>,</w:t>
      </w:r>
      <w:r w:rsidRPr="006D304A">
        <w:rPr>
          <w:rStyle w:val="fontstyle01"/>
          <w:rFonts w:ascii="Times New Roman" w:hAnsi="Times New Roman"/>
          <w:sz w:val="24"/>
          <w:szCs w:val="24"/>
        </w:rPr>
        <w:t xml:space="preserve"> võrrelduna ilmastiku suhtes tunduvalt kapriissemate </w:t>
      </w:r>
      <w:proofErr w:type="spellStart"/>
      <w:r w:rsidRPr="006D304A">
        <w:rPr>
          <w:rStyle w:val="fontstyle01"/>
          <w:rFonts w:ascii="Times New Roman" w:hAnsi="Times New Roman"/>
          <w:sz w:val="24"/>
          <w:szCs w:val="24"/>
        </w:rPr>
        <w:t>jack-up</w:t>
      </w:r>
      <w:proofErr w:type="spellEnd"/>
      <w:r w:rsidRPr="006D304A">
        <w:rPr>
          <w:rStyle w:val="fontstyle01"/>
          <w:rFonts w:ascii="Times New Roman" w:hAnsi="Times New Roman"/>
          <w:sz w:val="24"/>
          <w:szCs w:val="24"/>
        </w:rPr>
        <w:t xml:space="preserve"> tüüpi laevadega</w:t>
      </w:r>
      <w:r>
        <w:rPr>
          <w:rStyle w:val="fontstyle01"/>
          <w:rFonts w:ascii="Times New Roman" w:hAnsi="Times New Roman"/>
          <w:sz w:val="24"/>
          <w:szCs w:val="24"/>
        </w:rPr>
        <w:t>, mi</w:t>
      </w:r>
      <w:r w:rsidRPr="006D304A">
        <w:rPr>
          <w:rStyle w:val="fontstyle01"/>
          <w:rFonts w:ascii="Times New Roman" w:hAnsi="Times New Roman"/>
          <w:sz w:val="24"/>
          <w:szCs w:val="24"/>
        </w:rPr>
        <w:t>s</w:t>
      </w:r>
      <w:r>
        <w:rPr>
          <w:rStyle w:val="fontstyle01"/>
          <w:rFonts w:ascii="Times New Roman" w:hAnsi="Times New Roman"/>
          <w:sz w:val="24"/>
          <w:szCs w:val="24"/>
        </w:rPr>
        <w:t xml:space="preserve"> omakorda muudab </w:t>
      </w:r>
      <w:r w:rsidRPr="006D304A">
        <w:rPr>
          <w:rStyle w:val="fontstyle01"/>
          <w:rFonts w:ascii="Times New Roman" w:hAnsi="Times New Roman"/>
          <w:sz w:val="24"/>
          <w:szCs w:val="24"/>
        </w:rPr>
        <w:t xml:space="preserve">kogu meretuuliku ehitusprotsessi odavamaks ning tunduvalt keskkonnasäästlikumaks. </w:t>
      </w:r>
    </w:p>
    <w:p w14:paraId="25F561B2" w14:textId="77777777" w:rsidR="00A263D2" w:rsidRPr="00B30EF6" w:rsidRDefault="00A263D2" w:rsidP="00A263D2">
      <w:pPr>
        <w:jc w:val="both"/>
        <w:rPr>
          <w:rStyle w:val="fontstyle01"/>
          <w:rFonts w:ascii="Times New Roman" w:hAnsi="Times New Roman"/>
          <w:strike/>
          <w:sz w:val="24"/>
          <w:szCs w:val="24"/>
        </w:rPr>
      </w:pPr>
      <w:r w:rsidRPr="00E3198B">
        <w:rPr>
          <w:rStyle w:val="fontstyle01"/>
          <w:rFonts w:ascii="Times New Roman" w:hAnsi="Times New Roman"/>
          <w:sz w:val="24"/>
          <w:szCs w:val="24"/>
        </w:rPr>
        <w:t xml:space="preserve">2. </w:t>
      </w:r>
      <w:r>
        <w:rPr>
          <w:rStyle w:val="fontstyle01"/>
          <w:rFonts w:ascii="Times New Roman" w:hAnsi="Times New Roman"/>
          <w:sz w:val="24"/>
          <w:szCs w:val="24"/>
        </w:rPr>
        <w:t xml:space="preserve">Hetkel on kogu maailmas olemas vaid neli suurt </w:t>
      </w:r>
      <w:proofErr w:type="spellStart"/>
      <w:r>
        <w:rPr>
          <w:rStyle w:val="fontstyle01"/>
          <w:rFonts w:ascii="Times New Roman" w:hAnsi="Times New Roman"/>
          <w:sz w:val="24"/>
          <w:szCs w:val="24"/>
        </w:rPr>
        <w:t>jack-up</w:t>
      </w:r>
      <w:proofErr w:type="spellEnd"/>
      <w:r>
        <w:rPr>
          <w:rStyle w:val="fontstyle01"/>
          <w:rFonts w:ascii="Times New Roman" w:hAnsi="Times New Roman"/>
          <w:sz w:val="24"/>
          <w:szCs w:val="24"/>
        </w:rPr>
        <w:t xml:space="preserve"> tüüpi laeva, millised saavad siseneda </w:t>
      </w:r>
      <w:r w:rsidRPr="006D304A">
        <w:rPr>
          <w:rStyle w:val="fontstyle01"/>
          <w:rFonts w:ascii="Times New Roman" w:hAnsi="Times New Roman"/>
          <w:sz w:val="24"/>
          <w:szCs w:val="24"/>
        </w:rPr>
        <w:t>läbi Taani väinade</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Balti merre </w:t>
      </w:r>
      <w:r>
        <w:rPr>
          <w:rStyle w:val="fontstyle01"/>
          <w:rFonts w:ascii="Times New Roman" w:hAnsi="Times New Roman"/>
          <w:sz w:val="24"/>
          <w:szCs w:val="24"/>
        </w:rPr>
        <w:t xml:space="preserve">ning </w:t>
      </w:r>
      <w:r w:rsidRPr="006D304A">
        <w:rPr>
          <w:rStyle w:val="fontstyle01"/>
          <w:rFonts w:ascii="Times New Roman" w:hAnsi="Times New Roman"/>
          <w:sz w:val="24"/>
          <w:szCs w:val="24"/>
        </w:rPr>
        <w:t>mis on võimelised paigaldama Eesti vetesse suurema võimsusega meretuulikuid vastavalt tänaseks meretuuleparkide arendajate välja öeldud meretuulikute tehnilistele andmetele</w:t>
      </w:r>
      <w:r>
        <w:rPr>
          <w:rStyle w:val="fontstyle01"/>
          <w:rFonts w:ascii="Times New Roman" w:hAnsi="Times New Roman"/>
          <w:sz w:val="24"/>
          <w:szCs w:val="24"/>
        </w:rPr>
        <w:t xml:space="preserve">. Paraku on need laevad hetkeseisuga </w:t>
      </w:r>
      <w:r w:rsidRPr="00E3198B">
        <w:rPr>
          <w:rStyle w:val="fontstyle01"/>
          <w:rFonts w:ascii="Times New Roman" w:hAnsi="Times New Roman"/>
          <w:sz w:val="24"/>
          <w:szCs w:val="24"/>
        </w:rPr>
        <w:t>juba</w:t>
      </w:r>
      <w:r>
        <w:rPr>
          <w:rStyle w:val="fontstyle01"/>
          <w:rFonts w:ascii="Times New Roman" w:hAnsi="Times New Roman"/>
          <w:sz w:val="24"/>
          <w:szCs w:val="24"/>
        </w:rPr>
        <w:t xml:space="preserve"> </w:t>
      </w:r>
      <w:r w:rsidRPr="00E3198B">
        <w:rPr>
          <w:rStyle w:val="fontstyle01"/>
          <w:rFonts w:ascii="Times New Roman" w:hAnsi="Times New Roman"/>
          <w:sz w:val="24"/>
          <w:szCs w:val="24"/>
        </w:rPr>
        <w:t>vähemalt kolmeks</w:t>
      </w:r>
      <w:r>
        <w:rPr>
          <w:rStyle w:val="fontstyle01"/>
          <w:rFonts w:ascii="Times New Roman" w:hAnsi="Times New Roman"/>
          <w:sz w:val="24"/>
          <w:szCs w:val="24"/>
        </w:rPr>
        <w:t xml:space="preserve"> </w:t>
      </w:r>
      <w:r w:rsidRPr="006D304A">
        <w:rPr>
          <w:rStyle w:val="fontstyle01"/>
          <w:rFonts w:ascii="Times New Roman" w:hAnsi="Times New Roman"/>
          <w:sz w:val="24"/>
          <w:szCs w:val="24"/>
        </w:rPr>
        <w:t>kuni viieks</w:t>
      </w:r>
      <w:r w:rsidRPr="00E3198B">
        <w:rPr>
          <w:rStyle w:val="fontstyle01"/>
          <w:rFonts w:ascii="Times New Roman" w:hAnsi="Times New Roman"/>
          <w:sz w:val="24"/>
          <w:szCs w:val="24"/>
        </w:rPr>
        <w:t xml:space="preserve"> aastaks ette broneeritud</w:t>
      </w:r>
      <w:r>
        <w:rPr>
          <w:rStyle w:val="fontstyle01"/>
          <w:rFonts w:ascii="Times New Roman" w:hAnsi="Times New Roman"/>
          <w:sz w:val="24"/>
          <w:szCs w:val="24"/>
        </w:rPr>
        <w:t xml:space="preserve">. Seega peavad </w:t>
      </w:r>
      <w:r w:rsidRPr="006D304A">
        <w:rPr>
          <w:rStyle w:val="fontstyle01"/>
          <w:rFonts w:ascii="Times New Roman" w:hAnsi="Times New Roman"/>
          <w:sz w:val="24"/>
          <w:szCs w:val="24"/>
        </w:rPr>
        <w:t>Eesti merealadele meretuuleparke rajada soovivad arendajad otsima ka muid meretuulikute konstruktiivseid variante, millede paigaldusprotsess ei oleks nii aja ja ilmastikukriitiline.</w:t>
      </w:r>
      <w:r>
        <w:rPr>
          <w:rStyle w:val="fontstyle01"/>
          <w:rFonts w:ascii="Times New Roman" w:hAnsi="Times New Roman"/>
          <w:color w:val="0000FF"/>
          <w:sz w:val="24"/>
          <w:szCs w:val="24"/>
        </w:rPr>
        <w:t xml:space="preserve"> </w:t>
      </w:r>
      <w:r w:rsidRPr="006D304A">
        <w:rPr>
          <w:rStyle w:val="fontstyle01"/>
          <w:rFonts w:ascii="Times New Roman" w:hAnsi="Times New Roman"/>
          <w:sz w:val="24"/>
          <w:szCs w:val="24"/>
        </w:rPr>
        <w:t xml:space="preserve">Siinjuures tuleks kindlasti võtta arvesse ka meie riigi poolt deklareeritud kliimaeesmärke, ennekõike 2030. aastaks seatuid. Seega soovides kiirendada meretuuleparkide ehitust, peavad meretuuleparkide arendajad meretuuleparkide </w:t>
      </w:r>
      <w:r>
        <w:rPr>
          <w:rStyle w:val="fontstyle01"/>
          <w:rFonts w:ascii="Times New Roman" w:hAnsi="Times New Roman"/>
          <w:sz w:val="24"/>
          <w:szCs w:val="24"/>
        </w:rPr>
        <w:t xml:space="preserve">rajamiseks </w:t>
      </w:r>
      <w:r w:rsidRPr="006D304A">
        <w:rPr>
          <w:rStyle w:val="fontstyle01"/>
          <w:rFonts w:ascii="Times New Roman" w:hAnsi="Times New Roman"/>
          <w:sz w:val="24"/>
          <w:szCs w:val="24"/>
        </w:rPr>
        <w:t>leidma ja kasutama alternatiivseid tehnilisi</w:t>
      </w:r>
      <w:r>
        <w:rPr>
          <w:rStyle w:val="fontstyle01"/>
          <w:rFonts w:ascii="Times New Roman" w:hAnsi="Times New Roman"/>
          <w:sz w:val="24"/>
          <w:szCs w:val="24"/>
        </w:rPr>
        <w:t>, kuid seejuures</w:t>
      </w:r>
      <w:r w:rsidRPr="006D304A">
        <w:rPr>
          <w:rStyle w:val="fontstyle01"/>
          <w:rFonts w:ascii="Times New Roman" w:hAnsi="Times New Roman"/>
          <w:sz w:val="24"/>
          <w:szCs w:val="24"/>
        </w:rPr>
        <w:t xml:space="preserve"> keskkonnasõbralikumaid</w:t>
      </w:r>
      <w:r>
        <w:rPr>
          <w:rStyle w:val="fontstyle01"/>
          <w:rFonts w:ascii="Times New Roman" w:hAnsi="Times New Roman"/>
          <w:sz w:val="24"/>
          <w:szCs w:val="24"/>
        </w:rPr>
        <w:t>,</w:t>
      </w:r>
      <w:r w:rsidRPr="006D304A">
        <w:rPr>
          <w:rStyle w:val="fontstyle01"/>
          <w:rFonts w:ascii="Times New Roman" w:hAnsi="Times New Roman"/>
          <w:sz w:val="24"/>
          <w:szCs w:val="24"/>
        </w:rPr>
        <w:t xml:space="preserve"> lahendusi.</w:t>
      </w:r>
      <w:r>
        <w:rPr>
          <w:rStyle w:val="fontstyle01"/>
          <w:rFonts w:ascii="Times New Roman" w:hAnsi="Times New Roman"/>
          <w:color w:val="0000FF"/>
          <w:sz w:val="24"/>
          <w:szCs w:val="24"/>
        </w:rPr>
        <w:t xml:space="preserve"> </w:t>
      </w:r>
      <w:r>
        <w:rPr>
          <w:rStyle w:val="fontstyle01"/>
          <w:rFonts w:ascii="Times New Roman" w:hAnsi="Times New Roman"/>
          <w:sz w:val="24"/>
          <w:szCs w:val="24"/>
        </w:rPr>
        <w:t xml:space="preserve"> </w:t>
      </w:r>
    </w:p>
    <w:p w14:paraId="51B19EF0" w14:textId="77777777" w:rsidR="00A263D2" w:rsidRPr="00E420CD" w:rsidRDefault="00A263D2" w:rsidP="00A263D2">
      <w:pPr>
        <w:jc w:val="both"/>
        <w:rPr>
          <w:rStyle w:val="fontstyle01"/>
          <w:rFonts w:ascii="Times New Roman" w:hAnsi="Times New Roman"/>
          <w:sz w:val="24"/>
          <w:szCs w:val="24"/>
        </w:rPr>
      </w:pPr>
      <w:r w:rsidRPr="00E3198B">
        <w:rPr>
          <w:rStyle w:val="fontstyle01"/>
          <w:rFonts w:ascii="Times New Roman" w:hAnsi="Times New Roman"/>
          <w:sz w:val="24"/>
          <w:szCs w:val="24"/>
        </w:rPr>
        <w:t xml:space="preserve">3. </w:t>
      </w:r>
      <w:proofErr w:type="spellStart"/>
      <w:r>
        <w:rPr>
          <w:rStyle w:val="fontstyle01"/>
          <w:rFonts w:ascii="Times New Roman" w:hAnsi="Times New Roman"/>
          <w:sz w:val="24"/>
          <w:szCs w:val="24"/>
        </w:rPr>
        <w:t>ELOMATIC´u</w:t>
      </w:r>
      <w:proofErr w:type="spellEnd"/>
      <w:r>
        <w:rPr>
          <w:rStyle w:val="fontstyle01"/>
          <w:rFonts w:ascii="Times New Roman" w:hAnsi="Times New Roman"/>
          <w:sz w:val="24"/>
          <w:szCs w:val="24"/>
        </w:rPr>
        <w:t xml:space="preserve"> uudset tehnoloogiat kasutades ei kaasneks m</w:t>
      </w:r>
      <w:r w:rsidRPr="00E3198B">
        <w:rPr>
          <w:rStyle w:val="fontstyle01"/>
          <w:rFonts w:ascii="Times New Roman" w:hAnsi="Times New Roman"/>
          <w:sz w:val="24"/>
          <w:szCs w:val="24"/>
        </w:rPr>
        <w:t xml:space="preserve">eretuuliku paigaldamisega  merepõhja </w:t>
      </w:r>
      <w:proofErr w:type="spellStart"/>
      <w:r w:rsidRPr="00E3198B">
        <w:rPr>
          <w:rStyle w:val="fontstyle01"/>
          <w:rFonts w:ascii="Times New Roman" w:hAnsi="Times New Roman"/>
          <w:sz w:val="24"/>
          <w:szCs w:val="24"/>
        </w:rPr>
        <w:t>monopile´de</w:t>
      </w:r>
      <w:proofErr w:type="spellEnd"/>
      <w:r w:rsidRPr="00E3198B">
        <w:rPr>
          <w:rStyle w:val="fontstyle01"/>
          <w:rFonts w:ascii="Times New Roman" w:hAnsi="Times New Roman"/>
          <w:sz w:val="24"/>
          <w:szCs w:val="24"/>
        </w:rPr>
        <w:t xml:space="preserve"> rammimi</w:t>
      </w:r>
      <w:r>
        <w:rPr>
          <w:rStyle w:val="fontstyle01"/>
          <w:rFonts w:ascii="Times New Roman" w:hAnsi="Times New Roman"/>
          <w:sz w:val="24"/>
          <w:szCs w:val="24"/>
        </w:rPr>
        <w:t>st. Sellega välditakse kogu rammimise ajal kuni 180 detsibellini ulatuva müra tekkimist merekeskkonnas.</w:t>
      </w:r>
      <w:r w:rsidRPr="00E3198B">
        <w:rPr>
          <w:rStyle w:val="fontstyle01"/>
          <w:rFonts w:ascii="Times New Roman" w:hAnsi="Times New Roman"/>
          <w:sz w:val="24"/>
          <w:szCs w:val="24"/>
        </w:rPr>
        <w:t xml:space="preserve"> Arvestades seda, et nii Liivi 1 kui Liivi 2 merealale</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planeeritakse ilmselt paigaldada kuni 200 meretuulikut, on </w:t>
      </w:r>
      <w:proofErr w:type="spellStart"/>
      <w:r w:rsidRPr="00E3198B">
        <w:rPr>
          <w:rStyle w:val="fontstyle01"/>
          <w:rFonts w:ascii="Times New Roman" w:hAnsi="Times New Roman"/>
          <w:sz w:val="24"/>
          <w:szCs w:val="24"/>
        </w:rPr>
        <w:t>monopile´de</w:t>
      </w:r>
      <w:proofErr w:type="spellEnd"/>
      <w:r w:rsidRPr="00E3198B">
        <w:rPr>
          <w:rStyle w:val="fontstyle01"/>
          <w:rFonts w:ascii="Times New Roman" w:hAnsi="Times New Roman"/>
          <w:sz w:val="24"/>
          <w:szCs w:val="24"/>
        </w:rPr>
        <w:t xml:space="preserve"> rammimisega kaasnev müra</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pikaajaline ja mereelustikku ning </w:t>
      </w:r>
      <w:r>
        <w:rPr>
          <w:rStyle w:val="fontstyle01"/>
          <w:rFonts w:ascii="Times New Roman" w:hAnsi="Times New Roman"/>
          <w:sz w:val="24"/>
          <w:szCs w:val="24"/>
        </w:rPr>
        <w:t>-</w:t>
      </w:r>
      <w:r w:rsidRPr="00E3198B">
        <w:rPr>
          <w:rStyle w:val="fontstyle01"/>
          <w:rFonts w:ascii="Times New Roman" w:hAnsi="Times New Roman"/>
          <w:sz w:val="24"/>
          <w:szCs w:val="24"/>
        </w:rPr>
        <w:t xml:space="preserve">keskkonda kahjustav tegevus. </w:t>
      </w:r>
      <w:r>
        <w:rPr>
          <w:rStyle w:val="fontstyle01"/>
          <w:rFonts w:ascii="Times New Roman" w:hAnsi="Times New Roman"/>
          <w:sz w:val="24"/>
          <w:szCs w:val="24"/>
        </w:rPr>
        <w:t xml:space="preserve">Samuti pole hetkel veel selge, millisel viisil võib </w:t>
      </w:r>
      <w:proofErr w:type="spellStart"/>
      <w:r w:rsidRPr="00E3198B">
        <w:rPr>
          <w:rStyle w:val="fontstyle01"/>
          <w:rFonts w:ascii="Times New Roman" w:hAnsi="Times New Roman"/>
          <w:sz w:val="24"/>
          <w:szCs w:val="24"/>
        </w:rPr>
        <w:t>monopile´de</w:t>
      </w:r>
      <w:proofErr w:type="spellEnd"/>
      <w:r w:rsidRPr="00E3198B">
        <w:rPr>
          <w:rStyle w:val="fontstyle01"/>
          <w:rFonts w:ascii="Times New Roman" w:hAnsi="Times New Roman"/>
          <w:sz w:val="24"/>
          <w:szCs w:val="24"/>
        </w:rPr>
        <w:t xml:space="preserve"> kasutamine mõjutada mere põhjas </w:t>
      </w:r>
      <w:r>
        <w:rPr>
          <w:rStyle w:val="fontstyle01"/>
          <w:rFonts w:ascii="Times New Roman" w:hAnsi="Times New Roman"/>
          <w:sz w:val="24"/>
          <w:szCs w:val="24"/>
        </w:rPr>
        <w:t xml:space="preserve">paiknevaid </w:t>
      </w:r>
      <w:r w:rsidRPr="00E3198B">
        <w:rPr>
          <w:rStyle w:val="fontstyle01"/>
          <w:rFonts w:ascii="Times New Roman" w:hAnsi="Times New Roman"/>
          <w:sz w:val="24"/>
          <w:szCs w:val="24"/>
        </w:rPr>
        <w:t>kivimikihte</w:t>
      </w:r>
      <w:r>
        <w:rPr>
          <w:rStyle w:val="fontstyle01"/>
          <w:rFonts w:ascii="Times New Roman" w:hAnsi="Times New Roman"/>
          <w:sz w:val="24"/>
          <w:szCs w:val="24"/>
        </w:rPr>
        <w:t xml:space="preserve"> (erinevate kihtide läbistamine), </w:t>
      </w:r>
      <w:r w:rsidRPr="00E420CD">
        <w:rPr>
          <w:rStyle w:val="fontstyle01"/>
          <w:rFonts w:ascii="Times New Roman" w:hAnsi="Times New Roman"/>
          <w:sz w:val="24"/>
          <w:szCs w:val="24"/>
        </w:rPr>
        <w:t xml:space="preserve">kuna sellekohased uuringud on alles veel teostamisel. </w:t>
      </w:r>
    </w:p>
    <w:p w14:paraId="262B3CA6" w14:textId="77777777" w:rsidR="00A263D2" w:rsidRPr="00914CF1" w:rsidRDefault="00A263D2" w:rsidP="00A263D2">
      <w:pPr>
        <w:jc w:val="both"/>
        <w:rPr>
          <w:rStyle w:val="fontstyle01"/>
          <w:rFonts w:ascii="Times New Roman" w:hAnsi="Times New Roman"/>
          <w:strike/>
          <w:sz w:val="24"/>
          <w:szCs w:val="24"/>
        </w:rPr>
      </w:pPr>
      <w:r w:rsidRPr="00E3198B">
        <w:rPr>
          <w:rStyle w:val="fontstyle01"/>
          <w:rFonts w:ascii="Times New Roman" w:hAnsi="Times New Roman"/>
          <w:sz w:val="24"/>
          <w:szCs w:val="24"/>
        </w:rPr>
        <w:t xml:space="preserve">4. </w:t>
      </w:r>
      <w:proofErr w:type="spellStart"/>
      <w:r w:rsidRPr="00E3198B">
        <w:rPr>
          <w:rStyle w:val="fontstyle01"/>
          <w:rFonts w:ascii="Times New Roman" w:hAnsi="Times New Roman"/>
          <w:sz w:val="24"/>
          <w:szCs w:val="24"/>
        </w:rPr>
        <w:t>ELOMATIC</w:t>
      </w:r>
      <w:r>
        <w:rPr>
          <w:rStyle w:val="fontstyle01"/>
          <w:rFonts w:ascii="Times New Roman" w:hAnsi="Times New Roman"/>
          <w:sz w:val="24"/>
          <w:szCs w:val="24"/>
        </w:rPr>
        <w:t>´u</w:t>
      </w:r>
      <w:proofErr w:type="spellEnd"/>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poolt disainitud meretuuliku alus on vajadusel teisaldatav ehk </w:t>
      </w:r>
      <w:r w:rsidRPr="00E420CD">
        <w:rPr>
          <w:rStyle w:val="fontstyle01"/>
          <w:rFonts w:ascii="Times New Roman" w:hAnsi="Times New Roman"/>
          <w:sz w:val="24"/>
          <w:szCs w:val="24"/>
        </w:rPr>
        <w:t>siis</w:t>
      </w:r>
      <w:r>
        <w:rPr>
          <w:rStyle w:val="fontstyle01"/>
          <w:rFonts w:ascii="Times New Roman" w:hAnsi="Times New Roman"/>
          <w:sz w:val="24"/>
          <w:szCs w:val="24"/>
        </w:rPr>
        <w:t xml:space="preserve"> </w:t>
      </w:r>
      <w:r w:rsidRPr="00E3198B">
        <w:rPr>
          <w:rStyle w:val="fontstyle01"/>
          <w:rFonts w:ascii="Times New Roman" w:hAnsi="Times New Roman"/>
          <w:sz w:val="24"/>
          <w:szCs w:val="24"/>
        </w:rPr>
        <w:t>suurema</w:t>
      </w:r>
      <w:r>
        <w:rPr>
          <w:rStyle w:val="fontstyle01"/>
          <w:rFonts w:ascii="Times New Roman" w:hAnsi="Times New Roman"/>
          <w:sz w:val="24"/>
          <w:szCs w:val="24"/>
        </w:rPr>
        <w:t xml:space="preserve"> </w:t>
      </w:r>
      <w:r w:rsidRPr="00E3198B">
        <w:rPr>
          <w:rStyle w:val="fontstyle01"/>
          <w:rFonts w:ascii="Times New Roman" w:hAnsi="Times New Roman"/>
          <w:sz w:val="24"/>
          <w:szCs w:val="24"/>
        </w:rPr>
        <w:t>remondivajaduse</w:t>
      </w:r>
      <w:r>
        <w:rPr>
          <w:rStyle w:val="fontstyle01"/>
          <w:rFonts w:ascii="Times New Roman" w:hAnsi="Times New Roman"/>
          <w:sz w:val="24"/>
          <w:szCs w:val="24"/>
        </w:rPr>
        <w:t xml:space="preserve"> </w:t>
      </w:r>
      <w:r w:rsidRPr="00E3198B">
        <w:rPr>
          <w:rStyle w:val="fontstyle01"/>
          <w:rFonts w:ascii="Times New Roman" w:hAnsi="Times New Roman"/>
          <w:sz w:val="24"/>
          <w:szCs w:val="24"/>
        </w:rPr>
        <w:t>(</w:t>
      </w:r>
      <w:proofErr w:type="spellStart"/>
      <w:r w:rsidRPr="00E3198B">
        <w:rPr>
          <w:rStyle w:val="fontstyle01"/>
          <w:rFonts w:ascii="Times New Roman" w:hAnsi="Times New Roman"/>
          <w:sz w:val="24"/>
          <w:szCs w:val="24"/>
        </w:rPr>
        <w:t>avariilised</w:t>
      </w:r>
      <w:proofErr w:type="spellEnd"/>
      <w:r w:rsidRPr="00E3198B">
        <w:rPr>
          <w:rStyle w:val="fontstyle01"/>
          <w:rFonts w:ascii="Times New Roman" w:hAnsi="Times New Roman"/>
          <w:sz w:val="24"/>
          <w:szCs w:val="24"/>
        </w:rPr>
        <w:t xml:space="preserve"> kahjustused, tulekahi j</w:t>
      </w:r>
      <w:r>
        <w:rPr>
          <w:rStyle w:val="fontstyle01"/>
          <w:rFonts w:ascii="Times New Roman" w:hAnsi="Times New Roman"/>
          <w:sz w:val="24"/>
          <w:szCs w:val="24"/>
        </w:rPr>
        <w:t>ms</w:t>
      </w:r>
      <w:r w:rsidRPr="00E3198B">
        <w:rPr>
          <w:rStyle w:val="fontstyle01"/>
          <w:rFonts w:ascii="Times New Roman" w:hAnsi="Times New Roman"/>
          <w:sz w:val="24"/>
          <w:szCs w:val="24"/>
        </w:rPr>
        <w:t xml:space="preserve">) </w:t>
      </w:r>
      <w:r>
        <w:rPr>
          <w:rStyle w:val="fontstyle01"/>
          <w:rFonts w:ascii="Times New Roman" w:hAnsi="Times New Roman"/>
          <w:sz w:val="24"/>
          <w:szCs w:val="24"/>
        </w:rPr>
        <w:t xml:space="preserve">korral </w:t>
      </w:r>
      <w:r w:rsidRPr="00E420CD">
        <w:rPr>
          <w:rStyle w:val="fontstyle01"/>
          <w:rFonts w:ascii="Times New Roman" w:hAnsi="Times New Roman"/>
          <w:sz w:val="24"/>
          <w:szCs w:val="24"/>
        </w:rPr>
        <w:t xml:space="preserve">on võimalik kogu meretuulik täiskomplektsena taastustöödeks sadamasse pukseerida. Lisaks saab meretuuliku täiskomplektsena selle </w:t>
      </w:r>
      <w:proofErr w:type="spellStart"/>
      <w:r w:rsidRPr="00E420CD">
        <w:rPr>
          <w:rStyle w:val="fontstyle01"/>
          <w:rFonts w:ascii="Times New Roman" w:hAnsi="Times New Roman"/>
          <w:sz w:val="24"/>
          <w:szCs w:val="24"/>
        </w:rPr>
        <w:t>ekspluatatsioonilise</w:t>
      </w:r>
      <w:proofErr w:type="spellEnd"/>
      <w:r w:rsidRPr="00E420CD">
        <w:rPr>
          <w:rStyle w:val="fontstyle01"/>
          <w:rFonts w:ascii="Times New Roman" w:hAnsi="Times New Roman"/>
          <w:sz w:val="24"/>
          <w:szCs w:val="24"/>
        </w:rPr>
        <w:t xml:space="preserve"> ea lõppedes taas sadamasse utiliseerimiseks </w:t>
      </w:r>
      <w:r w:rsidRPr="00E420CD">
        <w:rPr>
          <w:rStyle w:val="fontstyle01"/>
          <w:rFonts w:ascii="Times New Roman" w:hAnsi="Times New Roman"/>
          <w:sz w:val="24"/>
          <w:szCs w:val="24"/>
        </w:rPr>
        <w:lastRenderedPageBreak/>
        <w:t xml:space="preserve">pukseerida, jättes endast maha puhta merepõhja, erinevalt metallist </w:t>
      </w:r>
      <w:proofErr w:type="spellStart"/>
      <w:r w:rsidRPr="00E420CD">
        <w:rPr>
          <w:rStyle w:val="fontstyle01"/>
          <w:rFonts w:ascii="Times New Roman" w:hAnsi="Times New Roman"/>
          <w:sz w:val="24"/>
          <w:szCs w:val="24"/>
        </w:rPr>
        <w:t>monopile´dest</w:t>
      </w:r>
      <w:proofErr w:type="spellEnd"/>
      <w:r w:rsidRPr="00E420CD">
        <w:rPr>
          <w:rStyle w:val="fontstyle01"/>
          <w:rFonts w:ascii="Times New Roman" w:hAnsi="Times New Roman"/>
          <w:sz w:val="24"/>
          <w:szCs w:val="24"/>
        </w:rPr>
        <w:t xml:space="preserve">, mida pole võimalik mere põhjast enam </w:t>
      </w:r>
      <w:r>
        <w:rPr>
          <w:rStyle w:val="fontstyle01"/>
          <w:rFonts w:ascii="Times New Roman" w:hAnsi="Times New Roman"/>
          <w:sz w:val="24"/>
          <w:szCs w:val="24"/>
        </w:rPr>
        <w:t xml:space="preserve">mõistlike kuludega teisaldada. </w:t>
      </w:r>
    </w:p>
    <w:p w14:paraId="63C26F83" w14:textId="77777777" w:rsidR="00A263D2" w:rsidRPr="00E420CD" w:rsidRDefault="00A263D2" w:rsidP="00A263D2">
      <w:pPr>
        <w:jc w:val="both"/>
        <w:rPr>
          <w:rStyle w:val="fontstyle01"/>
          <w:rFonts w:ascii="Times New Roman" w:hAnsi="Times New Roman"/>
          <w:sz w:val="24"/>
          <w:szCs w:val="24"/>
        </w:rPr>
      </w:pPr>
      <w:r w:rsidRPr="00E3198B">
        <w:rPr>
          <w:rStyle w:val="fontstyle01"/>
          <w:rFonts w:ascii="Times New Roman" w:hAnsi="Times New Roman"/>
          <w:sz w:val="24"/>
          <w:szCs w:val="24"/>
        </w:rPr>
        <w:t xml:space="preserve">5. </w:t>
      </w:r>
      <w:proofErr w:type="spellStart"/>
      <w:r w:rsidRPr="00E3198B">
        <w:rPr>
          <w:rStyle w:val="fontstyle01"/>
          <w:rFonts w:ascii="Times New Roman" w:hAnsi="Times New Roman"/>
          <w:sz w:val="24"/>
          <w:szCs w:val="24"/>
        </w:rPr>
        <w:t>ELOMATIC´u</w:t>
      </w:r>
      <w:proofErr w:type="spellEnd"/>
      <w:r w:rsidRPr="00E3198B">
        <w:rPr>
          <w:rStyle w:val="fontstyle01"/>
          <w:rFonts w:ascii="Times New Roman" w:hAnsi="Times New Roman"/>
          <w:sz w:val="24"/>
          <w:szCs w:val="24"/>
        </w:rPr>
        <w:t xml:space="preserve"> poolt disainitud meretuuliku alused on jääkindlad ehk siis sobivad nii Liivi lahe</w:t>
      </w:r>
      <w:r>
        <w:rPr>
          <w:rStyle w:val="fontstyle01"/>
          <w:rFonts w:ascii="Times New Roman" w:hAnsi="Times New Roman"/>
          <w:sz w:val="24"/>
          <w:szCs w:val="24"/>
        </w:rPr>
        <w:t xml:space="preserve"> kui ka </w:t>
      </w:r>
      <w:r w:rsidRPr="00E3198B">
        <w:rPr>
          <w:rStyle w:val="fontstyle01"/>
          <w:rFonts w:ascii="Times New Roman" w:hAnsi="Times New Roman"/>
          <w:sz w:val="24"/>
          <w:szCs w:val="24"/>
        </w:rPr>
        <w:t>Saaremaast läände jäävatele merealadele paigaldamiseks.</w:t>
      </w:r>
      <w:r>
        <w:rPr>
          <w:rStyle w:val="fontstyle01"/>
          <w:rFonts w:ascii="Times New Roman" w:hAnsi="Times New Roman"/>
          <w:sz w:val="24"/>
          <w:szCs w:val="24"/>
        </w:rPr>
        <w:t xml:space="preserve"> </w:t>
      </w:r>
      <w:r w:rsidRPr="00E420CD">
        <w:rPr>
          <w:rStyle w:val="fontstyle01"/>
          <w:rFonts w:ascii="Times New Roman" w:hAnsi="Times New Roman"/>
          <w:sz w:val="24"/>
          <w:szCs w:val="24"/>
        </w:rPr>
        <w:t xml:space="preserve">Täna maailmas kasutatavate meretuulikute merepinnast kõrgemale ulatuvad osad ei ole üldjuhul jääkindlad. Nimelt talviti jäätuvatele merealadele sobivaid jääkindlaid tuulikuid alles projekteeritakse. </w:t>
      </w:r>
      <w:proofErr w:type="spellStart"/>
      <w:r w:rsidRPr="00E420CD">
        <w:rPr>
          <w:rStyle w:val="fontstyle01"/>
          <w:rFonts w:ascii="Times New Roman" w:hAnsi="Times New Roman"/>
          <w:sz w:val="24"/>
          <w:szCs w:val="24"/>
        </w:rPr>
        <w:t>Elomaticul</w:t>
      </w:r>
      <w:proofErr w:type="spellEnd"/>
      <w:r w:rsidRPr="00E420CD">
        <w:rPr>
          <w:rStyle w:val="fontstyle01"/>
          <w:rFonts w:ascii="Times New Roman" w:hAnsi="Times New Roman"/>
          <w:sz w:val="24"/>
          <w:szCs w:val="24"/>
        </w:rPr>
        <w:t xml:space="preserve"> on selline projekteerimisetapp juba läbitud ja sertifitseerimisbüroo DNV (</w:t>
      </w:r>
      <w:proofErr w:type="spellStart"/>
      <w:r w:rsidRPr="00E420CD">
        <w:rPr>
          <w:rStyle w:val="fontstyle01"/>
          <w:rFonts w:ascii="Times New Roman" w:hAnsi="Times New Roman"/>
          <w:sz w:val="24"/>
          <w:szCs w:val="24"/>
        </w:rPr>
        <w:t>Det</w:t>
      </w:r>
      <w:proofErr w:type="spellEnd"/>
      <w:r w:rsidRPr="00E420CD">
        <w:rPr>
          <w:rStyle w:val="fontstyle01"/>
          <w:rFonts w:ascii="Times New Roman" w:hAnsi="Times New Roman"/>
          <w:sz w:val="24"/>
          <w:szCs w:val="24"/>
        </w:rPr>
        <w:t xml:space="preserve"> Norske </w:t>
      </w:r>
      <w:proofErr w:type="spellStart"/>
      <w:r w:rsidRPr="00E420CD">
        <w:rPr>
          <w:rStyle w:val="fontstyle01"/>
          <w:rFonts w:ascii="Times New Roman" w:hAnsi="Times New Roman"/>
          <w:sz w:val="24"/>
          <w:szCs w:val="24"/>
        </w:rPr>
        <w:t>Veritas</w:t>
      </w:r>
      <w:proofErr w:type="spellEnd"/>
      <w:r w:rsidRPr="00E420CD">
        <w:rPr>
          <w:rStyle w:val="fontstyle01"/>
          <w:rFonts w:ascii="Times New Roman" w:hAnsi="Times New Roman"/>
          <w:sz w:val="24"/>
          <w:szCs w:val="24"/>
        </w:rPr>
        <w:t>) poolt ka kasutuskõlblikuks tunnistatud.</w:t>
      </w:r>
    </w:p>
    <w:p w14:paraId="353CF22C" w14:textId="77777777" w:rsidR="00A263D2" w:rsidRDefault="00A263D2" w:rsidP="00A263D2">
      <w:pPr>
        <w:jc w:val="both"/>
        <w:rPr>
          <w:rStyle w:val="fontstyle01"/>
          <w:rFonts w:ascii="Times New Roman" w:hAnsi="Times New Roman"/>
          <w:sz w:val="24"/>
          <w:szCs w:val="24"/>
        </w:rPr>
      </w:pPr>
      <w:r w:rsidRPr="00E3198B">
        <w:rPr>
          <w:rStyle w:val="fontstyle01"/>
          <w:rFonts w:ascii="Times New Roman" w:hAnsi="Times New Roman"/>
          <w:sz w:val="24"/>
          <w:szCs w:val="24"/>
        </w:rPr>
        <w:t xml:space="preserve">6. </w:t>
      </w:r>
      <w:proofErr w:type="spellStart"/>
      <w:r>
        <w:rPr>
          <w:rStyle w:val="fontstyle01"/>
          <w:rFonts w:ascii="Times New Roman" w:hAnsi="Times New Roman"/>
          <w:sz w:val="24"/>
          <w:szCs w:val="24"/>
        </w:rPr>
        <w:t>ELOMATIC</w:t>
      </w:r>
      <w:r w:rsidRPr="00E3198B">
        <w:rPr>
          <w:rStyle w:val="fontstyle01"/>
          <w:rFonts w:ascii="Times New Roman" w:hAnsi="Times New Roman"/>
          <w:sz w:val="24"/>
          <w:szCs w:val="24"/>
        </w:rPr>
        <w:t>´u</w:t>
      </w:r>
      <w:proofErr w:type="spellEnd"/>
      <w:r w:rsidRPr="00E3198B">
        <w:rPr>
          <w:rStyle w:val="fontstyle01"/>
          <w:rFonts w:ascii="Times New Roman" w:hAnsi="Times New Roman"/>
          <w:sz w:val="24"/>
          <w:szCs w:val="24"/>
        </w:rPr>
        <w:t xml:space="preserve"> meretuulikute alused koos </w:t>
      </w:r>
      <w:r w:rsidRPr="00E420CD">
        <w:rPr>
          <w:rStyle w:val="fontstyle01"/>
          <w:rFonts w:ascii="Times New Roman" w:hAnsi="Times New Roman"/>
          <w:sz w:val="24"/>
          <w:szCs w:val="24"/>
        </w:rPr>
        <w:t>tänaseks</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kuni 15 MW </w:t>
      </w:r>
      <w:r>
        <w:rPr>
          <w:rStyle w:val="fontstyle01"/>
          <w:rFonts w:ascii="Times New Roman" w:hAnsi="Times New Roman"/>
          <w:sz w:val="24"/>
          <w:szCs w:val="24"/>
        </w:rPr>
        <w:t xml:space="preserve">võimsusega </w:t>
      </w:r>
      <w:r w:rsidRPr="00E420CD">
        <w:rPr>
          <w:rStyle w:val="fontstyle01"/>
          <w:rFonts w:ascii="Times New Roman" w:hAnsi="Times New Roman"/>
          <w:sz w:val="24"/>
          <w:szCs w:val="24"/>
        </w:rPr>
        <w:t xml:space="preserve">tuulikutega saab paigaldada ka suhteliselt madalasse vette, kuhu </w:t>
      </w:r>
      <w:proofErr w:type="spellStart"/>
      <w:r w:rsidRPr="00E420CD">
        <w:rPr>
          <w:rStyle w:val="fontstyle01"/>
          <w:rFonts w:ascii="Times New Roman" w:hAnsi="Times New Roman"/>
          <w:sz w:val="24"/>
          <w:szCs w:val="24"/>
        </w:rPr>
        <w:t>jack-up</w:t>
      </w:r>
      <w:proofErr w:type="spellEnd"/>
      <w:r w:rsidRPr="00E420CD">
        <w:rPr>
          <w:rStyle w:val="fontstyle01"/>
          <w:rFonts w:ascii="Times New Roman" w:hAnsi="Times New Roman"/>
          <w:sz w:val="24"/>
          <w:szCs w:val="24"/>
        </w:rPr>
        <w:t xml:space="preserve"> </w:t>
      </w:r>
      <w:r>
        <w:rPr>
          <w:rStyle w:val="fontstyle01"/>
          <w:rFonts w:ascii="Times New Roman" w:hAnsi="Times New Roman"/>
          <w:sz w:val="24"/>
          <w:szCs w:val="24"/>
        </w:rPr>
        <w:t xml:space="preserve">tüüpi </w:t>
      </w:r>
      <w:r w:rsidRPr="00E420CD">
        <w:rPr>
          <w:rStyle w:val="fontstyle01"/>
          <w:rFonts w:ascii="Times New Roman" w:hAnsi="Times New Roman"/>
          <w:sz w:val="24"/>
          <w:szCs w:val="24"/>
        </w:rPr>
        <w:t xml:space="preserve">laevad </w:t>
      </w:r>
      <w:r>
        <w:rPr>
          <w:rStyle w:val="fontstyle01"/>
          <w:rFonts w:ascii="Times New Roman" w:hAnsi="Times New Roman"/>
          <w:sz w:val="24"/>
          <w:szCs w:val="24"/>
        </w:rPr>
        <w:t xml:space="preserve">nende suhteliselt </w:t>
      </w:r>
      <w:r w:rsidRPr="00E420CD">
        <w:rPr>
          <w:rStyle w:val="fontstyle01"/>
          <w:rFonts w:ascii="Times New Roman" w:hAnsi="Times New Roman"/>
          <w:sz w:val="24"/>
          <w:szCs w:val="24"/>
        </w:rPr>
        <w:t>suurt süvist arve</w:t>
      </w:r>
      <w:r>
        <w:rPr>
          <w:rStyle w:val="fontstyle01"/>
          <w:rFonts w:ascii="Times New Roman" w:hAnsi="Times New Roman"/>
          <w:sz w:val="24"/>
          <w:szCs w:val="24"/>
        </w:rPr>
        <w:t>s</w:t>
      </w:r>
      <w:r w:rsidRPr="00E420CD">
        <w:rPr>
          <w:rStyle w:val="fontstyle01"/>
          <w:rFonts w:ascii="Times New Roman" w:hAnsi="Times New Roman"/>
          <w:sz w:val="24"/>
          <w:szCs w:val="24"/>
        </w:rPr>
        <w:t xml:space="preserve">tades </w:t>
      </w:r>
      <w:r>
        <w:rPr>
          <w:rStyle w:val="fontstyle01"/>
          <w:rFonts w:ascii="Times New Roman" w:hAnsi="Times New Roman"/>
          <w:sz w:val="24"/>
          <w:szCs w:val="24"/>
        </w:rPr>
        <w:t xml:space="preserve">ligi ei pääse, mis omakorda tähendab, et kasutamata võivad jääda </w:t>
      </w:r>
      <w:r w:rsidRPr="00E420CD">
        <w:rPr>
          <w:rStyle w:val="fontstyle01"/>
          <w:rFonts w:ascii="Times New Roman" w:hAnsi="Times New Roman"/>
          <w:sz w:val="24"/>
          <w:szCs w:val="24"/>
        </w:rPr>
        <w:t xml:space="preserve">arendajatele </w:t>
      </w:r>
      <w:r>
        <w:rPr>
          <w:rStyle w:val="fontstyle01"/>
          <w:rFonts w:ascii="Times New Roman" w:hAnsi="Times New Roman"/>
          <w:sz w:val="24"/>
          <w:szCs w:val="24"/>
        </w:rPr>
        <w:t xml:space="preserve">kõige </w:t>
      </w:r>
      <w:r w:rsidRPr="00E420CD">
        <w:rPr>
          <w:rStyle w:val="fontstyle01"/>
          <w:rFonts w:ascii="Times New Roman" w:hAnsi="Times New Roman"/>
          <w:sz w:val="24"/>
          <w:szCs w:val="24"/>
        </w:rPr>
        <w:t>atraktiiv</w:t>
      </w:r>
      <w:r>
        <w:rPr>
          <w:rStyle w:val="fontstyle01"/>
          <w:rFonts w:ascii="Times New Roman" w:hAnsi="Times New Roman"/>
          <w:sz w:val="24"/>
          <w:szCs w:val="24"/>
        </w:rPr>
        <w:t>semad</w:t>
      </w:r>
      <w:r w:rsidRPr="00E420CD">
        <w:rPr>
          <w:rStyle w:val="fontstyle01"/>
          <w:rFonts w:ascii="Times New Roman" w:hAnsi="Times New Roman"/>
          <w:sz w:val="24"/>
          <w:szCs w:val="24"/>
        </w:rPr>
        <w:t xml:space="preserve"> tehnili</w:t>
      </w:r>
      <w:r>
        <w:rPr>
          <w:rStyle w:val="fontstyle01"/>
          <w:rFonts w:ascii="Times New Roman" w:hAnsi="Times New Roman"/>
          <w:sz w:val="24"/>
          <w:szCs w:val="24"/>
        </w:rPr>
        <w:t>sed</w:t>
      </w:r>
      <w:r w:rsidRPr="00E420CD">
        <w:rPr>
          <w:rStyle w:val="fontstyle01"/>
          <w:rFonts w:ascii="Times New Roman" w:hAnsi="Times New Roman"/>
          <w:sz w:val="24"/>
          <w:szCs w:val="24"/>
        </w:rPr>
        <w:t xml:space="preserve"> lahendus</w:t>
      </w:r>
      <w:r>
        <w:rPr>
          <w:rStyle w:val="fontstyle01"/>
          <w:rFonts w:ascii="Times New Roman" w:hAnsi="Times New Roman"/>
          <w:sz w:val="24"/>
          <w:szCs w:val="24"/>
        </w:rPr>
        <w:t>ed</w:t>
      </w:r>
      <w:r w:rsidRPr="00E420CD">
        <w:rPr>
          <w:rStyle w:val="fontstyle01"/>
          <w:rFonts w:ascii="Times New Roman" w:hAnsi="Times New Roman"/>
          <w:sz w:val="24"/>
          <w:szCs w:val="24"/>
        </w:rPr>
        <w:t>.</w:t>
      </w:r>
      <w:r>
        <w:rPr>
          <w:rStyle w:val="fontstyle01"/>
          <w:rFonts w:ascii="Times New Roman" w:hAnsi="Times New Roman"/>
          <w:color w:val="0000FF"/>
          <w:sz w:val="24"/>
          <w:szCs w:val="24"/>
        </w:rPr>
        <w:t xml:space="preserve"> </w:t>
      </w:r>
      <w:r w:rsidRPr="00E420CD">
        <w:rPr>
          <w:rStyle w:val="fontstyle01"/>
          <w:rFonts w:ascii="Times New Roman" w:hAnsi="Times New Roman"/>
          <w:sz w:val="24"/>
          <w:szCs w:val="24"/>
        </w:rPr>
        <w:t>Nimelt ei ole Eesti meretuuleparkide arendamiseks planeeritud merealad suurete sügavustega.</w:t>
      </w:r>
      <w:r>
        <w:rPr>
          <w:rStyle w:val="fontstyle01"/>
          <w:rFonts w:ascii="Times New Roman" w:hAnsi="Times New Roman"/>
          <w:color w:val="0000FF"/>
          <w:sz w:val="24"/>
          <w:szCs w:val="24"/>
        </w:rPr>
        <w:t xml:space="preserve"> </w:t>
      </w:r>
      <w:r>
        <w:rPr>
          <w:rStyle w:val="fontstyle01"/>
          <w:rFonts w:ascii="Times New Roman" w:hAnsi="Times New Roman"/>
          <w:sz w:val="24"/>
          <w:szCs w:val="24"/>
        </w:rPr>
        <w:t xml:space="preserve">Väärib märkimist, et </w:t>
      </w:r>
      <w:r w:rsidRPr="00E420CD">
        <w:rPr>
          <w:rStyle w:val="fontstyle01"/>
          <w:rFonts w:ascii="Times New Roman" w:hAnsi="Times New Roman"/>
          <w:sz w:val="24"/>
          <w:szCs w:val="24"/>
        </w:rPr>
        <w:t>15 MW</w:t>
      </w:r>
      <w:r>
        <w:rPr>
          <w:rStyle w:val="fontstyle01"/>
          <w:rFonts w:ascii="Times New Roman" w:hAnsi="Times New Roman"/>
          <w:sz w:val="24"/>
          <w:szCs w:val="24"/>
        </w:rPr>
        <w:t xml:space="preserve"> võimsusega meretuuliku kogukaalust moodustab üksnes torniosa juba </w:t>
      </w:r>
      <w:r w:rsidRPr="00E3198B">
        <w:rPr>
          <w:rStyle w:val="fontstyle01"/>
          <w:rFonts w:ascii="Times New Roman" w:hAnsi="Times New Roman"/>
          <w:sz w:val="24"/>
          <w:szCs w:val="24"/>
        </w:rPr>
        <w:t xml:space="preserve"> </w:t>
      </w:r>
      <w:r>
        <w:rPr>
          <w:rStyle w:val="fontstyle01"/>
          <w:rFonts w:ascii="Times New Roman" w:hAnsi="Times New Roman"/>
          <w:sz w:val="24"/>
          <w:szCs w:val="24"/>
        </w:rPr>
        <w:t xml:space="preserve">ca </w:t>
      </w:r>
      <w:r w:rsidRPr="00E3198B">
        <w:rPr>
          <w:rStyle w:val="fontstyle01"/>
          <w:rFonts w:ascii="Times New Roman" w:hAnsi="Times New Roman"/>
          <w:sz w:val="24"/>
          <w:szCs w:val="24"/>
        </w:rPr>
        <w:t xml:space="preserve">1000 tonni </w:t>
      </w:r>
      <w:r>
        <w:rPr>
          <w:rStyle w:val="fontstyle01"/>
          <w:rFonts w:ascii="Times New Roman" w:hAnsi="Times New Roman"/>
          <w:sz w:val="24"/>
          <w:szCs w:val="24"/>
        </w:rPr>
        <w:t xml:space="preserve">ning </w:t>
      </w:r>
      <w:r w:rsidRPr="00E3198B">
        <w:rPr>
          <w:rStyle w:val="fontstyle01"/>
          <w:rFonts w:ascii="Times New Roman" w:hAnsi="Times New Roman"/>
          <w:sz w:val="24"/>
          <w:szCs w:val="24"/>
        </w:rPr>
        <w:t>generaator torni otsas</w:t>
      </w:r>
      <w:r>
        <w:rPr>
          <w:rStyle w:val="fontstyle01"/>
          <w:rFonts w:ascii="Times New Roman" w:hAnsi="Times New Roman"/>
          <w:sz w:val="24"/>
          <w:szCs w:val="24"/>
        </w:rPr>
        <w:t xml:space="preserve"> </w:t>
      </w:r>
      <w:r w:rsidRPr="00E3198B">
        <w:rPr>
          <w:rStyle w:val="fontstyle01"/>
          <w:rFonts w:ascii="Times New Roman" w:hAnsi="Times New Roman"/>
          <w:sz w:val="24"/>
          <w:szCs w:val="24"/>
        </w:rPr>
        <w:t>lisab kog</w:t>
      </w:r>
      <w:r>
        <w:rPr>
          <w:rStyle w:val="fontstyle01"/>
          <w:rFonts w:ascii="Times New Roman" w:hAnsi="Times New Roman"/>
          <w:sz w:val="24"/>
          <w:szCs w:val="24"/>
        </w:rPr>
        <w:t>u</w:t>
      </w:r>
      <w:r w:rsidRPr="00E3198B">
        <w:rPr>
          <w:rStyle w:val="fontstyle01"/>
          <w:rFonts w:ascii="Times New Roman" w:hAnsi="Times New Roman"/>
          <w:sz w:val="24"/>
          <w:szCs w:val="24"/>
        </w:rPr>
        <w:t xml:space="preserve"> meretuuliku kaalule veel umbkaudu 600-700 tonni, </w:t>
      </w:r>
      <w:r>
        <w:rPr>
          <w:rStyle w:val="fontstyle01"/>
          <w:rFonts w:ascii="Times New Roman" w:hAnsi="Times New Roman"/>
          <w:sz w:val="24"/>
          <w:szCs w:val="24"/>
        </w:rPr>
        <w:t xml:space="preserve">millele   veel lisandub ka labade kaal. </w:t>
      </w:r>
    </w:p>
    <w:p w14:paraId="7E2345F1" w14:textId="77777777" w:rsidR="00A263D2" w:rsidRPr="00334936" w:rsidRDefault="00A263D2" w:rsidP="00A263D2">
      <w:pPr>
        <w:jc w:val="both"/>
        <w:rPr>
          <w:rStyle w:val="fontstyle01"/>
          <w:rFonts w:ascii="Times New Roman" w:hAnsi="Times New Roman"/>
          <w:sz w:val="24"/>
          <w:szCs w:val="24"/>
        </w:rPr>
      </w:pPr>
      <w:r w:rsidRPr="00E3198B">
        <w:rPr>
          <w:rStyle w:val="fontstyle01"/>
          <w:rFonts w:ascii="Times New Roman" w:hAnsi="Times New Roman"/>
          <w:sz w:val="24"/>
          <w:szCs w:val="24"/>
        </w:rPr>
        <w:t xml:space="preserve">7. </w:t>
      </w:r>
      <w:proofErr w:type="spellStart"/>
      <w:r w:rsidRPr="00E3198B">
        <w:rPr>
          <w:rStyle w:val="fontstyle01"/>
          <w:rFonts w:ascii="Times New Roman" w:hAnsi="Times New Roman"/>
          <w:sz w:val="24"/>
          <w:szCs w:val="24"/>
        </w:rPr>
        <w:t>ELOMATIC´u</w:t>
      </w:r>
      <w:proofErr w:type="spellEnd"/>
      <w:r w:rsidRPr="00E3198B">
        <w:rPr>
          <w:rStyle w:val="fontstyle01"/>
          <w:rFonts w:ascii="Times New Roman" w:hAnsi="Times New Roman"/>
          <w:sz w:val="24"/>
          <w:szCs w:val="24"/>
        </w:rPr>
        <w:t xml:space="preserve"> </w:t>
      </w:r>
      <w:r>
        <w:rPr>
          <w:rStyle w:val="fontstyle01"/>
          <w:rFonts w:ascii="Times New Roman" w:hAnsi="Times New Roman"/>
          <w:sz w:val="24"/>
          <w:szCs w:val="24"/>
        </w:rPr>
        <w:t xml:space="preserve">uudse tehnoloogia alusel rajatavaid </w:t>
      </w:r>
      <w:r w:rsidRPr="00E420CD">
        <w:rPr>
          <w:rStyle w:val="fontstyle01"/>
          <w:rFonts w:ascii="Times New Roman" w:hAnsi="Times New Roman"/>
          <w:sz w:val="24"/>
          <w:szCs w:val="24"/>
        </w:rPr>
        <w:t>väiksemaid</w:t>
      </w:r>
      <w:r>
        <w:rPr>
          <w:rStyle w:val="fontstyle01"/>
          <w:rFonts w:ascii="Times New Roman" w:hAnsi="Times New Roman"/>
          <w:sz w:val="24"/>
          <w:szCs w:val="24"/>
        </w:rPr>
        <w:t>,</w:t>
      </w:r>
      <w:r w:rsidRPr="00E420CD">
        <w:rPr>
          <w:rStyle w:val="fontstyle01"/>
          <w:rFonts w:ascii="Times New Roman" w:hAnsi="Times New Roman"/>
          <w:sz w:val="24"/>
          <w:szCs w:val="24"/>
        </w:rPr>
        <w:t xml:space="preserve"> 6-8 MW</w:t>
      </w:r>
      <w:r>
        <w:rPr>
          <w:rStyle w:val="fontstyle01"/>
          <w:rFonts w:ascii="Times New Roman" w:hAnsi="Times New Roman"/>
          <w:sz w:val="24"/>
          <w:szCs w:val="24"/>
        </w:rPr>
        <w:t xml:space="preserve"> võimsusega, </w:t>
      </w:r>
      <w:r w:rsidRPr="00E3198B">
        <w:rPr>
          <w:rStyle w:val="fontstyle01"/>
          <w:rFonts w:ascii="Times New Roman" w:hAnsi="Times New Roman"/>
          <w:sz w:val="24"/>
          <w:szCs w:val="24"/>
        </w:rPr>
        <w:t>meretuuliku</w:t>
      </w:r>
      <w:r>
        <w:rPr>
          <w:rStyle w:val="fontstyle01"/>
          <w:rFonts w:ascii="Times New Roman" w:hAnsi="Times New Roman"/>
          <w:sz w:val="24"/>
          <w:szCs w:val="24"/>
        </w:rPr>
        <w:t xml:space="preserve">id </w:t>
      </w:r>
      <w:r w:rsidRPr="00E3198B">
        <w:rPr>
          <w:rStyle w:val="fontstyle01"/>
          <w:rFonts w:ascii="Times New Roman" w:hAnsi="Times New Roman"/>
          <w:sz w:val="24"/>
          <w:szCs w:val="24"/>
        </w:rPr>
        <w:t>on võimalik paigaldada sadamate</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territooriumile, tehes peale paigaldust </w:t>
      </w:r>
      <w:r>
        <w:rPr>
          <w:rStyle w:val="fontstyle01"/>
          <w:rFonts w:ascii="Times New Roman" w:hAnsi="Times New Roman"/>
          <w:sz w:val="24"/>
          <w:szCs w:val="24"/>
        </w:rPr>
        <w:t xml:space="preserve">vajadusel </w:t>
      </w:r>
      <w:r w:rsidRPr="00E3198B">
        <w:rPr>
          <w:rStyle w:val="fontstyle01"/>
          <w:rFonts w:ascii="Times New Roman" w:hAnsi="Times New Roman"/>
          <w:sz w:val="24"/>
          <w:szCs w:val="24"/>
        </w:rPr>
        <w:t xml:space="preserve">meretuulikust </w:t>
      </w:r>
      <w:r>
        <w:rPr>
          <w:rStyle w:val="fontstyle01"/>
          <w:rFonts w:ascii="Times New Roman" w:hAnsi="Times New Roman"/>
          <w:sz w:val="24"/>
          <w:szCs w:val="24"/>
        </w:rPr>
        <w:t xml:space="preserve">sobivaid ehitusvõtteid </w:t>
      </w:r>
      <w:r w:rsidRPr="00E3198B">
        <w:rPr>
          <w:rStyle w:val="fontstyle01"/>
          <w:rFonts w:ascii="Times New Roman" w:hAnsi="Times New Roman"/>
          <w:sz w:val="24"/>
          <w:szCs w:val="24"/>
        </w:rPr>
        <w:t>kasutades maismaatuuliku.</w:t>
      </w:r>
      <w:r>
        <w:rPr>
          <w:rStyle w:val="fontstyle01"/>
          <w:rFonts w:ascii="Times New Roman" w:hAnsi="Times New Roman"/>
          <w:sz w:val="24"/>
          <w:szCs w:val="24"/>
        </w:rPr>
        <w:t xml:space="preserve"> </w:t>
      </w:r>
      <w:r w:rsidRPr="00E3198B">
        <w:rPr>
          <w:rStyle w:val="fontstyle01"/>
          <w:rFonts w:ascii="Times New Roman" w:hAnsi="Times New Roman"/>
          <w:sz w:val="24"/>
          <w:szCs w:val="24"/>
        </w:rPr>
        <w:t xml:space="preserve"> See</w:t>
      </w:r>
      <w:r>
        <w:rPr>
          <w:rStyle w:val="fontstyle01"/>
          <w:rFonts w:ascii="Times New Roman" w:hAnsi="Times New Roman"/>
          <w:sz w:val="24"/>
          <w:szCs w:val="24"/>
        </w:rPr>
        <w:t xml:space="preserve"> </w:t>
      </w:r>
      <w:r w:rsidRPr="00E3198B">
        <w:rPr>
          <w:rStyle w:val="fontstyle01"/>
          <w:rFonts w:ascii="Times New Roman" w:hAnsi="Times New Roman"/>
          <w:sz w:val="24"/>
          <w:szCs w:val="24"/>
        </w:rPr>
        <w:t>annab võimaluse nii sadamale kui kohalikule kogukonnale tekitada 6-8 MW lisaelektrivõimsust</w:t>
      </w:r>
      <w:r>
        <w:rPr>
          <w:rStyle w:val="fontstyle01"/>
          <w:rFonts w:ascii="Times New Roman" w:hAnsi="Times New Roman"/>
          <w:sz w:val="24"/>
          <w:szCs w:val="24"/>
        </w:rPr>
        <w:t xml:space="preserve"> olemasolevatest allikatest </w:t>
      </w:r>
      <w:r w:rsidRPr="00E3198B">
        <w:rPr>
          <w:rStyle w:val="fontstyle01"/>
          <w:rFonts w:ascii="Times New Roman" w:hAnsi="Times New Roman"/>
          <w:sz w:val="24"/>
          <w:szCs w:val="24"/>
        </w:rPr>
        <w:t>saadavale elektrile</w:t>
      </w:r>
      <w:r>
        <w:rPr>
          <w:rStyle w:val="fontstyle01"/>
          <w:rFonts w:ascii="Times New Roman" w:hAnsi="Times New Roman"/>
          <w:sz w:val="24"/>
          <w:szCs w:val="24"/>
        </w:rPr>
        <w:t xml:space="preserve">. Selline lisavõimsus </w:t>
      </w:r>
      <w:r w:rsidRPr="00E3198B">
        <w:rPr>
          <w:rStyle w:val="fontstyle01"/>
          <w:rFonts w:ascii="Times New Roman" w:hAnsi="Times New Roman"/>
          <w:sz w:val="24"/>
          <w:szCs w:val="24"/>
        </w:rPr>
        <w:t xml:space="preserve">koos kuni 20MW </w:t>
      </w:r>
      <w:r w:rsidRPr="00334936">
        <w:rPr>
          <w:rStyle w:val="fontstyle01"/>
          <w:rFonts w:ascii="Times New Roman" w:hAnsi="Times New Roman"/>
          <w:sz w:val="24"/>
          <w:szCs w:val="24"/>
        </w:rPr>
        <w:t>elektrienergia konteinersalvestitega tagab</w:t>
      </w:r>
      <w:r>
        <w:rPr>
          <w:rStyle w:val="fontstyle01"/>
          <w:rFonts w:ascii="Times New Roman" w:hAnsi="Times New Roman"/>
          <w:sz w:val="24"/>
          <w:szCs w:val="24"/>
        </w:rPr>
        <w:t xml:space="preserve"> </w:t>
      </w:r>
      <w:r w:rsidRPr="00E3198B">
        <w:rPr>
          <w:rStyle w:val="fontstyle01"/>
          <w:rFonts w:ascii="Times New Roman" w:hAnsi="Times New Roman"/>
          <w:sz w:val="24"/>
          <w:szCs w:val="24"/>
        </w:rPr>
        <w:t>pideva sadama</w:t>
      </w:r>
      <w:r>
        <w:rPr>
          <w:rStyle w:val="fontstyle01"/>
          <w:rFonts w:ascii="Times New Roman" w:hAnsi="Times New Roman"/>
          <w:sz w:val="24"/>
          <w:szCs w:val="24"/>
        </w:rPr>
        <w:t xml:space="preserve"> </w:t>
      </w:r>
      <w:r w:rsidRPr="00E3198B">
        <w:rPr>
          <w:rStyle w:val="fontstyle01"/>
          <w:rFonts w:ascii="Times New Roman" w:hAnsi="Times New Roman"/>
          <w:sz w:val="24"/>
          <w:szCs w:val="24"/>
        </w:rPr>
        <w:t>ja selle läheduses olevate asulate elektrienergiaga varustamise</w:t>
      </w:r>
      <w:r>
        <w:rPr>
          <w:rStyle w:val="fontstyle01"/>
          <w:rFonts w:ascii="Times New Roman" w:hAnsi="Times New Roman"/>
          <w:sz w:val="24"/>
          <w:szCs w:val="24"/>
        </w:rPr>
        <w:t xml:space="preserve"> </w:t>
      </w:r>
      <w:r w:rsidRPr="00334936">
        <w:rPr>
          <w:rStyle w:val="fontstyle01"/>
          <w:rFonts w:ascii="Times New Roman" w:hAnsi="Times New Roman"/>
          <w:sz w:val="24"/>
          <w:szCs w:val="24"/>
        </w:rPr>
        <w:t xml:space="preserve">ning võimaldab tuuliku vajadusel hooldustöödeks või militaarradari töö spetsiifikast tulenevast vajadusest ajutiselt seisma panna. Selline </w:t>
      </w:r>
      <w:r>
        <w:rPr>
          <w:rStyle w:val="fontstyle01"/>
          <w:rFonts w:ascii="Times New Roman" w:hAnsi="Times New Roman"/>
          <w:sz w:val="24"/>
          <w:szCs w:val="24"/>
        </w:rPr>
        <w:t xml:space="preserve">taastuvatest allikatest saadava täiendava </w:t>
      </w:r>
      <w:r w:rsidRPr="00334936">
        <w:rPr>
          <w:rStyle w:val="fontstyle01"/>
          <w:rFonts w:ascii="Times New Roman" w:hAnsi="Times New Roman"/>
          <w:sz w:val="24"/>
          <w:szCs w:val="24"/>
        </w:rPr>
        <w:t xml:space="preserve">elektrienergia </w:t>
      </w:r>
      <w:r>
        <w:rPr>
          <w:rStyle w:val="fontstyle01"/>
          <w:rFonts w:ascii="Times New Roman" w:hAnsi="Times New Roman"/>
          <w:sz w:val="24"/>
          <w:szCs w:val="24"/>
        </w:rPr>
        <w:t>võimalus o</w:t>
      </w:r>
      <w:r w:rsidRPr="00334936">
        <w:rPr>
          <w:rStyle w:val="fontstyle01"/>
          <w:rFonts w:ascii="Times New Roman" w:hAnsi="Times New Roman"/>
          <w:sz w:val="24"/>
          <w:szCs w:val="24"/>
        </w:rPr>
        <w:t>n oluline ka seoses uute</w:t>
      </w:r>
      <w:r>
        <w:rPr>
          <w:rStyle w:val="fontstyle01"/>
          <w:rFonts w:ascii="Times New Roman" w:hAnsi="Times New Roman"/>
          <w:sz w:val="24"/>
          <w:szCs w:val="24"/>
        </w:rPr>
        <w:t xml:space="preserve">, üksnes roheenergiat vajavate, </w:t>
      </w:r>
      <w:r w:rsidRPr="00334936">
        <w:rPr>
          <w:rStyle w:val="fontstyle01"/>
          <w:rFonts w:ascii="Times New Roman" w:hAnsi="Times New Roman"/>
          <w:sz w:val="24"/>
          <w:szCs w:val="24"/>
        </w:rPr>
        <w:t xml:space="preserve"> tehaste rajamise</w:t>
      </w:r>
      <w:r>
        <w:rPr>
          <w:rStyle w:val="fontstyle01"/>
          <w:rFonts w:ascii="Times New Roman" w:hAnsi="Times New Roman"/>
          <w:sz w:val="24"/>
          <w:szCs w:val="24"/>
        </w:rPr>
        <w:t>ks</w:t>
      </w:r>
      <w:r w:rsidRPr="00334936">
        <w:rPr>
          <w:rStyle w:val="fontstyle01"/>
          <w:rFonts w:ascii="Times New Roman" w:hAnsi="Times New Roman"/>
          <w:sz w:val="24"/>
          <w:szCs w:val="24"/>
        </w:rPr>
        <w:t xml:space="preserve"> Sillamäe sadama territooriumile.</w:t>
      </w:r>
    </w:p>
    <w:p w14:paraId="2A3F2517" w14:textId="77777777" w:rsidR="00A263D2" w:rsidRDefault="00A263D2" w:rsidP="00A263D2">
      <w:pPr>
        <w:jc w:val="both"/>
        <w:rPr>
          <w:rStyle w:val="fontstyle01"/>
          <w:rFonts w:ascii="Times New Roman" w:hAnsi="Times New Roman"/>
          <w:sz w:val="24"/>
          <w:szCs w:val="24"/>
        </w:rPr>
      </w:pPr>
      <w:r w:rsidRPr="00E3198B">
        <w:rPr>
          <w:rStyle w:val="fontstyle01"/>
          <w:rFonts w:ascii="Times New Roman" w:hAnsi="Times New Roman"/>
          <w:sz w:val="24"/>
          <w:szCs w:val="24"/>
        </w:rPr>
        <w:t xml:space="preserve">8. </w:t>
      </w:r>
      <w:proofErr w:type="spellStart"/>
      <w:r w:rsidRPr="00E3198B">
        <w:rPr>
          <w:rStyle w:val="fontstyle01"/>
          <w:rFonts w:ascii="Times New Roman" w:hAnsi="Times New Roman"/>
          <w:sz w:val="24"/>
          <w:szCs w:val="24"/>
        </w:rPr>
        <w:t>E</w:t>
      </w:r>
      <w:r>
        <w:rPr>
          <w:rStyle w:val="fontstyle01"/>
          <w:rFonts w:ascii="Times New Roman" w:hAnsi="Times New Roman"/>
          <w:sz w:val="24"/>
          <w:szCs w:val="24"/>
        </w:rPr>
        <w:t>LOMATIC´</w:t>
      </w:r>
      <w:r w:rsidRPr="00E3198B">
        <w:rPr>
          <w:rStyle w:val="fontstyle01"/>
          <w:rFonts w:ascii="Times New Roman" w:hAnsi="Times New Roman"/>
          <w:sz w:val="24"/>
          <w:szCs w:val="24"/>
        </w:rPr>
        <w:t>u</w:t>
      </w:r>
      <w:proofErr w:type="spellEnd"/>
      <w:r w:rsidRPr="00E3198B">
        <w:rPr>
          <w:rStyle w:val="fontstyle01"/>
          <w:rFonts w:ascii="Times New Roman" w:hAnsi="Times New Roman"/>
          <w:sz w:val="24"/>
          <w:szCs w:val="24"/>
        </w:rPr>
        <w:t xml:space="preserve"> poolt disainitud </w:t>
      </w:r>
      <w:r w:rsidRPr="00334936">
        <w:rPr>
          <w:rStyle w:val="fontstyle01"/>
          <w:rFonts w:ascii="Times New Roman" w:hAnsi="Times New Roman"/>
          <w:sz w:val="24"/>
          <w:szCs w:val="24"/>
        </w:rPr>
        <w:t>meretuulikud ehitatakse täiskomplektsena  valmis juba sadamas, misjärel täiskomplektne meretuulik pukseeritakse selleks ette nähtud merealale. Sellest tulenevalt muutub ka sadam meretuuleparkide baassadamaks, mis on kindlasti atraktiivne ka teistele meretuuleparkide arendajatele väljaspool Eesti merealasi</w:t>
      </w:r>
      <w:r>
        <w:rPr>
          <w:rStyle w:val="fontstyle01"/>
          <w:rFonts w:ascii="Times New Roman" w:hAnsi="Times New Roman"/>
          <w:sz w:val="24"/>
          <w:szCs w:val="24"/>
        </w:rPr>
        <w:t xml:space="preserve">d. Sellise </w:t>
      </w:r>
      <w:r w:rsidRPr="00334936">
        <w:rPr>
          <w:rStyle w:val="fontstyle01"/>
          <w:rFonts w:ascii="Times New Roman" w:hAnsi="Times New Roman"/>
          <w:sz w:val="24"/>
          <w:szCs w:val="24"/>
        </w:rPr>
        <w:t>meretuuleparkide</w:t>
      </w:r>
      <w:r>
        <w:rPr>
          <w:rStyle w:val="fontstyle01"/>
          <w:rFonts w:ascii="Times New Roman" w:hAnsi="Times New Roman"/>
          <w:sz w:val="24"/>
          <w:szCs w:val="24"/>
        </w:rPr>
        <w:t xml:space="preserve"> baas- või koostesadama tekkimine loob omakorda arvukalt töökohti piirkonda. Eeltoodu on äärmiselt oluline just Ida-Virumaa jaoks, kus tööpuudus on kiiresti kasvamas, kuid pakkumisel olevaid töökohti praktiliselt polegi.</w:t>
      </w:r>
    </w:p>
    <w:p w14:paraId="537EA49E" w14:textId="77777777" w:rsidR="00A263D2" w:rsidRPr="00334936"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 xml:space="preserve">9. </w:t>
      </w:r>
      <w:proofErr w:type="spellStart"/>
      <w:r w:rsidRPr="00334936">
        <w:rPr>
          <w:rStyle w:val="fontstyle01"/>
          <w:rFonts w:ascii="Times New Roman" w:hAnsi="Times New Roman"/>
          <w:sz w:val="24"/>
          <w:szCs w:val="24"/>
        </w:rPr>
        <w:t>ELOMATIC´u</w:t>
      </w:r>
      <w:proofErr w:type="spellEnd"/>
      <w:r w:rsidRPr="00334936">
        <w:rPr>
          <w:rStyle w:val="fontstyle01"/>
          <w:rFonts w:ascii="Times New Roman" w:hAnsi="Times New Roman"/>
          <w:sz w:val="24"/>
          <w:szCs w:val="24"/>
        </w:rPr>
        <w:t xml:space="preserve"> meretuuliku projektiga saab siduda vesinikutootmise üksuse, mille on samuti projekteerinud ELOMATIC, mis omab aastatepikkust kogemust vesinikujaamade projekteerimises ja mille projekti alusel on näiteks Soomes ehitusjärgus üks vesiniku tootmise jaam. Selline roheenergia tootmise üksus teeks Sillamäe eriti atraktiivseks erinevatele roheenergiast huvitatud osapooltele kogu Ida-Eesti regioonis või ka laiemalt.</w:t>
      </w:r>
    </w:p>
    <w:p w14:paraId="3C7E2341" w14:textId="77777777" w:rsidR="00A263D2" w:rsidRPr="00334936" w:rsidRDefault="00A263D2" w:rsidP="00A263D2">
      <w:pPr>
        <w:jc w:val="both"/>
        <w:rPr>
          <w:rStyle w:val="fontstyle01"/>
          <w:rFonts w:ascii="Times New Roman" w:hAnsi="Times New Roman"/>
          <w:sz w:val="24"/>
          <w:szCs w:val="24"/>
        </w:rPr>
      </w:pPr>
      <w:r w:rsidRPr="00334936">
        <w:rPr>
          <w:rStyle w:val="fontstyle01"/>
          <w:rFonts w:ascii="Times New Roman" w:hAnsi="Times New Roman"/>
          <w:sz w:val="24"/>
          <w:szCs w:val="24"/>
        </w:rPr>
        <w:t>10. Uue energiatootmise sektori loomine Ida</w:t>
      </w:r>
      <w:r>
        <w:rPr>
          <w:rStyle w:val="fontstyle01"/>
          <w:rFonts w:ascii="Times New Roman" w:hAnsi="Times New Roman"/>
          <w:sz w:val="24"/>
          <w:szCs w:val="24"/>
        </w:rPr>
        <w:t>-</w:t>
      </w:r>
      <w:r w:rsidRPr="00334936">
        <w:rPr>
          <w:rStyle w:val="fontstyle01"/>
          <w:rFonts w:ascii="Times New Roman" w:hAnsi="Times New Roman"/>
          <w:sz w:val="24"/>
          <w:szCs w:val="24"/>
        </w:rPr>
        <w:t>Virumaale annab võimaluse alustada uute õppekavade loomist Ida</w:t>
      </w:r>
      <w:r>
        <w:rPr>
          <w:rStyle w:val="fontstyle01"/>
          <w:rFonts w:ascii="Times New Roman" w:hAnsi="Times New Roman"/>
          <w:sz w:val="24"/>
          <w:szCs w:val="24"/>
        </w:rPr>
        <w:t>-</w:t>
      </w:r>
      <w:r w:rsidRPr="00334936">
        <w:rPr>
          <w:rStyle w:val="fontstyle01"/>
          <w:rFonts w:ascii="Times New Roman" w:hAnsi="Times New Roman"/>
          <w:sz w:val="24"/>
          <w:szCs w:val="24"/>
        </w:rPr>
        <w:t>Virumaa õppeasutustes, mis omakorda annab Ida</w:t>
      </w:r>
      <w:r>
        <w:rPr>
          <w:rStyle w:val="fontstyle01"/>
          <w:rFonts w:ascii="Times New Roman" w:hAnsi="Times New Roman"/>
          <w:sz w:val="24"/>
          <w:szCs w:val="24"/>
        </w:rPr>
        <w:t>-</w:t>
      </w:r>
      <w:r w:rsidRPr="00334936">
        <w:rPr>
          <w:rStyle w:val="fontstyle01"/>
          <w:rFonts w:ascii="Times New Roman" w:hAnsi="Times New Roman"/>
          <w:sz w:val="24"/>
          <w:szCs w:val="24"/>
        </w:rPr>
        <w:t xml:space="preserve">Virumaa noortele hea võimaluse hakata omandama elukutseid, mis on juba täna äärmiselt vajalikud nii maismaa kui </w:t>
      </w:r>
      <w:r>
        <w:rPr>
          <w:rStyle w:val="fontstyle01"/>
          <w:rFonts w:ascii="Times New Roman" w:hAnsi="Times New Roman"/>
          <w:sz w:val="24"/>
          <w:szCs w:val="24"/>
        </w:rPr>
        <w:t xml:space="preserve">ka </w:t>
      </w:r>
      <w:r w:rsidRPr="00334936">
        <w:rPr>
          <w:rStyle w:val="fontstyle01"/>
          <w:rFonts w:ascii="Times New Roman" w:hAnsi="Times New Roman"/>
          <w:sz w:val="24"/>
          <w:szCs w:val="24"/>
        </w:rPr>
        <w:t>meretuuleparkide</w:t>
      </w:r>
      <w:r>
        <w:rPr>
          <w:rStyle w:val="fontstyle01"/>
          <w:rFonts w:ascii="Times New Roman" w:hAnsi="Times New Roman"/>
          <w:sz w:val="24"/>
          <w:szCs w:val="24"/>
        </w:rPr>
        <w:t xml:space="preserve"> püstitamisel ja nende hilisemal käitamisel. </w:t>
      </w:r>
      <w:r w:rsidRPr="00334936">
        <w:rPr>
          <w:rStyle w:val="fontstyle01"/>
          <w:rFonts w:ascii="Times New Roman" w:hAnsi="Times New Roman"/>
          <w:sz w:val="24"/>
          <w:szCs w:val="24"/>
        </w:rPr>
        <w:t xml:space="preserve">   </w:t>
      </w:r>
    </w:p>
    <w:p w14:paraId="4E1B56FE" w14:textId="77777777" w:rsidR="00A263D2"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 xml:space="preserve">Kõike eeltoodut kokku võttes pöördumegi Teie poole palvega kaaluda </w:t>
      </w:r>
      <w:proofErr w:type="spellStart"/>
      <w:r>
        <w:rPr>
          <w:rStyle w:val="fontstyle01"/>
          <w:rFonts w:ascii="Times New Roman" w:hAnsi="Times New Roman"/>
          <w:sz w:val="24"/>
          <w:szCs w:val="24"/>
        </w:rPr>
        <w:t>kõigekülgselt</w:t>
      </w:r>
      <w:proofErr w:type="spellEnd"/>
      <w:r>
        <w:rPr>
          <w:rStyle w:val="fontstyle01"/>
          <w:rFonts w:ascii="Times New Roman" w:hAnsi="Times New Roman"/>
          <w:sz w:val="24"/>
          <w:szCs w:val="24"/>
        </w:rPr>
        <w:t xml:space="preserve"> ning avatud vaatega võimalust, lubada püstitada Sillamäe sadama akvatooriumisse üks uudse tehnoloogia alusel rajatav ning sisuliselt teisaldatav </w:t>
      </w:r>
      <w:r w:rsidRPr="00334936">
        <w:rPr>
          <w:rStyle w:val="fontstyle01"/>
          <w:rFonts w:ascii="Times New Roman" w:hAnsi="Times New Roman"/>
          <w:sz w:val="24"/>
          <w:szCs w:val="24"/>
        </w:rPr>
        <w:t>väiksema võimsusega (6-8 MW)</w:t>
      </w:r>
      <w:r>
        <w:rPr>
          <w:rStyle w:val="fontstyle01"/>
          <w:rFonts w:ascii="Times New Roman" w:hAnsi="Times New Roman"/>
          <w:sz w:val="24"/>
          <w:szCs w:val="24"/>
        </w:rPr>
        <w:t xml:space="preserve"> tuulik. Sellise tuuliku </w:t>
      </w:r>
      <w:r w:rsidRPr="00334936">
        <w:rPr>
          <w:rStyle w:val="fontstyle01"/>
          <w:rFonts w:ascii="Times New Roman" w:hAnsi="Times New Roman"/>
          <w:sz w:val="24"/>
          <w:szCs w:val="24"/>
        </w:rPr>
        <w:t xml:space="preserve">rajamise võimaldamine annaks hea signaali ka välisinvestoritele investeeringute ja uute </w:t>
      </w:r>
      <w:proofErr w:type="spellStart"/>
      <w:r w:rsidRPr="00334936">
        <w:rPr>
          <w:rStyle w:val="fontstyle01"/>
          <w:rFonts w:ascii="Times New Roman" w:hAnsi="Times New Roman"/>
          <w:sz w:val="24"/>
          <w:szCs w:val="24"/>
        </w:rPr>
        <w:t>tootmisükskuste</w:t>
      </w:r>
      <w:proofErr w:type="spellEnd"/>
      <w:r w:rsidRPr="00334936">
        <w:rPr>
          <w:rStyle w:val="fontstyle01"/>
          <w:rFonts w:ascii="Times New Roman" w:hAnsi="Times New Roman"/>
          <w:sz w:val="24"/>
          <w:szCs w:val="24"/>
        </w:rPr>
        <w:t xml:space="preserve"> toomiseks Sillamäele ning on seega äärmiselt vajalik, tutvustamaks Sillamäel loodavat täiesti uut meretuuleparkide tehnoloogiat ka maailmas laiemalt.</w:t>
      </w:r>
      <w:r w:rsidRPr="00A742C7">
        <w:rPr>
          <w:rStyle w:val="fontstyle01"/>
          <w:rFonts w:ascii="Times New Roman" w:hAnsi="Times New Roman"/>
          <w:color w:val="0000FF"/>
          <w:sz w:val="24"/>
          <w:szCs w:val="24"/>
        </w:rPr>
        <w:t xml:space="preserve"> </w:t>
      </w:r>
      <w:r>
        <w:rPr>
          <w:rStyle w:val="fontstyle01"/>
          <w:rFonts w:ascii="Times New Roman" w:hAnsi="Times New Roman"/>
          <w:sz w:val="24"/>
          <w:szCs w:val="24"/>
        </w:rPr>
        <w:t xml:space="preserve"> </w:t>
      </w:r>
    </w:p>
    <w:p w14:paraId="09E53B13" w14:textId="77777777" w:rsidR="00A263D2" w:rsidRPr="00A742C7" w:rsidRDefault="00A263D2" w:rsidP="00A263D2">
      <w:pPr>
        <w:jc w:val="both"/>
        <w:rPr>
          <w:rStyle w:val="fontstyle01"/>
          <w:rFonts w:ascii="Times New Roman" w:hAnsi="Times New Roman"/>
          <w:strike/>
          <w:sz w:val="24"/>
          <w:szCs w:val="24"/>
        </w:rPr>
      </w:pPr>
      <w:r w:rsidRPr="00334936">
        <w:rPr>
          <w:rStyle w:val="fontstyle01"/>
          <w:rFonts w:ascii="Times New Roman" w:hAnsi="Times New Roman"/>
          <w:sz w:val="24"/>
          <w:szCs w:val="24"/>
        </w:rPr>
        <w:lastRenderedPageBreak/>
        <w:t xml:space="preserve">Meie poolt soovitud meretuuliku parameetrid ja </w:t>
      </w:r>
      <w:proofErr w:type="spellStart"/>
      <w:r w:rsidRPr="00334936">
        <w:rPr>
          <w:rStyle w:val="fontstyle01"/>
          <w:rFonts w:ascii="Times New Roman" w:hAnsi="Times New Roman"/>
          <w:sz w:val="24"/>
          <w:szCs w:val="24"/>
        </w:rPr>
        <w:t>tehnilsed</w:t>
      </w:r>
      <w:proofErr w:type="spellEnd"/>
      <w:r w:rsidRPr="00334936">
        <w:rPr>
          <w:rStyle w:val="fontstyle01"/>
          <w:rFonts w:ascii="Times New Roman" w:hAnsi="Times New Roman"/>
          <w:sz w:val="24"/>
          <w:szCs w:val="24"/>
        </w:rPr>
        <w:t xml:space="preserve"> mõõtmed ning näitajad on läbi räägitavad, kuna ELOMATIC soovib saada enne esimese meretuuliku ehitamis</w:t>
      </w:r>
      <w:r>
        <w:rPr>
          <w:rStyle w:val="fontstyle01"/>
          <w:rFonts w:ascii="Times New Roman" w:hAnsi="Times New Roman"/>
          <w:sz w:val="24"/>
          <w:szCs w:val="24"/>
        </w:rPr>
        <w:t>e juurde asumist</w:t>
      </w:r>
      <w:r w:rsidRPr="00334936">
        <w:rPr>
          <w:rStyle w:val="fontstyle01"/>
          <w:rFonts w:ascii="Times New Roman" w:hAnsi="Times New Roman"/>
          <w:sz w:val="24"/>
          <w:szCs w:val="24"/>
        </w:rPr>
        <w:t xml:space="preserve"> pakkumisi mitmelt tuulikute generaatoreid ja labasid tootvalt välisettevõttelt nagu Siemens </w:t>
      </w:r>
      <w:proofErr w:type="spellStart"/>
      <w:r w:rsidRPr="00334936">
        <w:rPr>
          <w:rStyle w:val="fontstyle01"/>
          <w:rFonts w:ascii="Times New Roman" w:hAnsi="Times New Roman"/>
          <w:sz w:val="24"/>
          <w:szCs w:val="24"/>
        </w:rPr>
        <w:t>Gamesa</w:t>
      </w:r>
      <w:proofErr w:type="spellEnd"/>
      <w:r w:rsidRPr="00334936">
        <w:rPr>
          <w:rStyle w:val="fontstyle01"/>
          <w:rFonts w:ascii="Times New Roman" w:hAnsi="Times New Roman"/>
          <w:sz w:val="24"/>
          <w:szCs w:val="24"/>
        </w:rPr>
        <w:t>, Vestas jne</w:t>
      </w:r>
      <w:r>
        <w:rPr>
          <w:rStyle w:val="fontstyle01"/>
          <w:rFonts w:ascii="Times New Roman" w:hAnsi="Times New Roman"/>
          <w:sz w:val="24"/>
          <w:szCs w:val="24"/>
        </w:rPr>
        <w:t xml:space="preserve">. </w:t>
      </w:r>
    </w:p>
    <w:p w14:paraId="3A17F17D" w14:textId="77777777" w:rsidR="00A263D2"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 xml:space="preserve">Meie jaoks on eluliselt oluline, et uudse tehnoloogia juurutamine ning sadade töökohtade loomine tööpuuduse käes kõige enam kannatavas Eesti piirkonnas, oleksid just need motivaatorid, millest lähtuvalt peaksite võimalikuks teostada äärmise põhjalikkusega kaalutlemist enne lõpliku vastuse andmist. </w:t>
      </w:r>
    </w:p>
    <w:p w14:paraId="43981AFB" w14:textId="77777777" w:rsidR="00A263D2" w:rsidRPr="006C677A"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 xml:space="preserve">Väärib märkimist, et  </w:t>
      </w:r>
      <w:proofErr w:type="spellStart"/>
      <w:r>
        <w:rPr>
          <w:rStyle w:val="fontstyle01"/>
          <w:rFonts w:ascii="Times New Roman" w:hAnsi="Times New Roman"/>
          <w:sz w:val="24"/>
          <w:szCs w:val="24"/>
        </w:rPr>
        <w:t>ELOMATIC´u</w:t>
      </w:r>
      <w:proofErr w:type="spellEnd"/>
      <w:r>
        <w:rPr>
          <w:rStyle w:val="fontstyle01"/>
          <w:rFonts w:ascii="Times New Roman" w:hAnsi="Times New Roman"/>
          <w:sz w:val="24"/>
          <w:szCs w:val="24"/>
        </w:rPr>
        <w:t xml:space="preserve"> projekti, mille osaks oleks nii pilootprojekti rakendamine kui </w:t>
      </w:r>
      <w:r w:rsidRPr="006C677A">
        <w:rPr>
          <w:rStyle w:val="fontstyle01"/>
          <w:rFonts w:ascii="Times New Roman" w:hAnsi="Times New Roman"/>
          <w:sz w:val="24"/>
          <w:szCs w:val="24"/>
        </w:rPr>
        <w:t xml:space="preserve">edaspidi </w:t>
      </w:r>
      <w:r>
        <w:rPr>
          <w:rStyle w:val="fontstyle01"/>
          <w:rFonts w:ascii="Times New Roman" w:hAnsi="Times New Roman"/>
          <w:sz w:val="24"/>
          <w:szCs w:val="24"/>
        </w:rPr>
        <w:t xml:space="preserve">ka </w:t>
      </w:r>
      <w:r w:rsidRPr="006C677A">
        <w:rPr>
          <w:rStyle w:val="fontstyle01"/>
          <w:rFonts w:ascii="Times New Roman" w:hAnsi="Times New Roman"/>
          <w:sz w:val="24"/>
          <w:szCs w:val="24"/>
        </w:rPr>
        <w:t>suuremate</w:t>
      </w:r>
      <w:r w:rsidRPr="00A742C7">
        <w:rPr>
          <w:rStyle w:val="fontstyle01"/>
          <w:rFonts w:ascii="Times New Roman" w:hAnsi="Times New Roman"/>
          <w:color w:val="0000FF"/>
          <w:sz w:val="24"/>
          <w:szCs w:val="24"/>
        </w:rPr>
        <w:t xml:space="preserve"> </w:t>
      </w:r>
      <w:r>
        <w:rPr>
          <w:rStyle w:val="fontstyle01"/>
          <w:rFonts w:ascii="Times New Roman" w:hAnsi="Times New Roman"/>
          <w:sz w:val="24"/>
          <w:szCs w:val="24"/>
        </w:rPr>
        <w:t xml:space="preserve">tootmisvõimsuste rajamine just Ida-Virumaale, on juba tutvustatud ka Majandus- ja Kommunikatsiooniministeeriumis </w:t>
      </w:r>
      <w:r w:rsidRPr="006C677A">
        <w:rPr>
          <w:rStyle w:val="fontstyle01"/>
          <w:rFonts w:ascii="Times New Roman" w:hAnsi="Times New Roman"/>
          <w:sz w:val="24"/>
          <w:szCs w:val="24"/>
        </w:rPr>
        <w:t>ning</w:t>
      </w:r>
      <w:r>
        <w:rPr>
          <w:rStyle w:val="fontstyle01"/>
          <w:rFonts w:ascii="Times New Roman" w:hAnsi="Times New Roman"/>
          <w:sz w:val="24"/>
          <w:szCs w:val="24"/>
        </w:rPr>
        <w:t xml:space="preserve"> Kliimaministeeriumis. Mõlemad ministeeriumid on eelkõige just Ida-Virumaad tegevuskohana silmas pidades väljendanud oma toetavat suhtumist. </w:t>
      </w:r>
      <w:r w:rsidRPr="006C677A">
        <w:rPr>
          <w:rStyle w:val="fontstyle01"/>
          <w:rFonts w:ascii="Times New Roman" w:hAnsi="Times New Roman"/>
          <w:sz w:val="24"/>
          <w:szCs w:val="24"/>
        </w:rPr>
        <w:t xml:space="preserve">Samuti on toetaval seisukohal EAS ja KREDEX, kus </w:t>
      </w:r>
      <w:proofErr w:type="spellStart"/>
      <w:r w:rsidRPr="006C677A">
        <w:rPr>
          <w:rStyle w:val="fontstyle01"/>
          <w:rFonts w:ascii="Times New Roman" w:hAnsi="Times New Roman"/>
          <w:sz w:val="24"/>
          <w:szCs w:val="24"/>
        </w:rPr>
        <w:t>Elomaticu</w:t>
      </w:r>
      <w:proofErr w:type="spellEnd"/>
      <w:r w:rsidRPr="006C677A">
        <w:rPr>
          <w:rStyle w:val="fontstyle01"/>
          <w:rFonts w:ascii="Times New Roman" w:hAnsi="Times New Roman"/>
          <w:sz w:val="24"/>
          <w:szCs w:val="24"/>
        </w:rPr>
        <w:t xml:space="preserve"> projekti on samuti juba korduvalt presenteeritud.</w:t>
      </w:r>
    </w:p>
    <w:p w14:paraId="3D4FEF78" w14:textId="77777777" w:rsidR="00A263D2" w:rsidRPr="006C677A"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 xml:space="preserve">Igal juhul palume enne Teie seisukoha kujundamist võimalust vahetuks kohtumiseks ning projekti kõige erinevamate aspektide selgitamiseks. </w:t>
      </w:r>
      <w:proofErr w:type="spellStart"/>
      <w:r w:rsidRPr="006C677A">
        <w:rPr>
          <w:rStyle w:val="fontstyle01"/>
          <w:rFonts w:ascii="Times New Roman" w:hAnsi="Times New Roman"/>
          <w:sz w:val="24"/>
          <w:szCs w:val="24"/>
        </w:rPr>
        <w:t>ELOMATIC´u</w:t>
      </w:r>
      <w:proofErr w:type="spellEnd"/>
      <w:r w:rsidRPr="006C677A">
        <w:rPr>
          <w:rStyle w:val="fontstyle01"/>
          <w:rFonts w:ascii="Times New Roman" w:hAnsi="Times New Roman"/>
          <w:sz w:val="24"/>
          <w:szCs w:val="24"/>
        </w:rPr>
        <w:t xml:space="preserve"> juhtkond on meile kinnitanud, et vajadusel on nad nõus sellistel kohtumistel osalema ja andma omapoolseid täiendavaid selgitusi kogu meretuulikute ehitusega seotud projektide kohta.  </w:t>
      </w:r>
    </w:p>
    <w:p w14:paraId="3EA291BB" w14:textId="77777777" w:rsidR="00A263D2" w:rsidRDefault="00A263D2" w:rsidP="00A263D2">
      <w:pPr>
        <w:jc w:val="both"/>
        <w:rPr>
          <w:rStyle w:val="fontstyle01"/>
          <w:rFonts w:ascii="Times New Roman" w:hAnsi="Times New Roman"/>
          <w:sz w:val="24"/>
          <w:szCs w:val="24"/>
        </w:rPr>
      </w:pPr>
    </w:p>
    <w:p w14:paraId="7DBD832E" w14:textId="77777777" w:rsidR="00A263D2" w:rsidRDefault="00A263D2" w:rsidP="00A263D2">
      <w:pPr>
        <w:jc w:val="both"/>
        <w:rPr>
          <w:rStyle w:val="fontstyle01"/>
          <w:rFonts w:ascii="Times New Roman" w:hAnsi="Times New Roman"/>
          <w:sz w:val="24"/>
          <w:szCs w:val="24"/>
        </w:rPr>
      </w:pPr>
    </w:p>
    <w:p w14:paraId="6A5E6A27" w14:textId="77777777" w:rsidR="00A263D2" w:rsidRDefault="00A263D2" w:rsidP="00A263D2">
      <w:pPr>
        <w:jc w:val="both"/>
        <w:rPr>
          <w:rStyle w:val="fontstyle01"/>
          <w:rFonts w:ascii="Times New Roman" w:hAnsi="Times New Roman"/>
          <w:sz w:val="24"/>
          <w:szCs w:val="24"/>
        </w:rPr>
      </w:pPr>
    </w:p>
    <w:p w14:paraId="431B507B" w14:textId="77777777" w:rsidR="00A263D2"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Lugupidamisega</w:t>
      </w:r>
    </w:p>
    <w:p w14:paraId="09EB5142" w14:textId="77777777" w:rsidR="00A263D2" w:rsidRDefault="00A263D2" w:rsidP="00A263D2">
      <w:pPr>
        <w:jc w:val="both"/>
        <w:rPr>
          <w:rStyle w:val="fontstyle01"/>
          <w:rFonts w:ascii="Times New Roman" w:hAnsi="Times New Roman"/>
          <w:sz w:val="24"/>
          <w:szCs w:val="24"/>
        </w:rPr>
      </w:pPr>
    </w:p>
    <w:p w14:paraId="23990AE6" w14:textId="77777777" w:rsidR="00A263D2" w:rsidRPr="00A263D2" w:rsidRDefault="00A263D2" w:rsidP="00A263D2">
      <w:pPr>
        <w:jc w:val="both"/>
        <w:rPr>
          <w:rStyle w:val="fontstyle01"/>
          <w:rFonts w:ascii="Times New Roman" w:hAnsi="Times New Roman"/>
          <w:i/>
          <w:iCs/>
          <w:sz w:val="24"/>
          <w:szCs w:val="24"/>
        </w:rPr>
      </w:pPr>
      <w:r w:rsidRPr="00A263D2">
        <w:rPr>
          <w:rStyle w:val="fontstyle01"/>
          <w:rFonts w:ascii="Times New Roman" w:hAnsi="Times New Roman"/>
          <w:i/>
          <w:iCs/>
          <w:sz w:val="24"/>
          <w:szCs w:val="24"/>
        </w:rPr>
        <w:t>/allkirjastatud digitaalselt/</w:t>
      </w:r>
    </w:p>
    <w:p w14:paraId="4143DCB1" w14:textId="77777777" w:rsidR="00A263D2" w:rsidRDefault="00A263D2" w:rsidP="00A263D2">
      <w:pPr>
        <w:jc w:val="both"/>
        <w:rPr>
          <w:rStyle w:val="fontstyle01"/>
          <w:rFonts w:ascii="Times New Roman" w:hAnsi="Times New Roman"/>
          <w:sz w:val="24"/>
          <w:szCs w:val="24"/>
        </w:rPr>
      </w:pPr>
    </w:p>
    <w:p w14:paraId="6376428C" w14:textId="77777777" w:rsidR="00A263D2"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Margus Vähi</w:t>
      </w:r>
    </w:p>
    <w:p w14:paraId="4AE3E34E" w14:textId="77777777" w:rsidR="00A263D2" w:rsidRDefault="00A263D2" w:rsidP="00A263D2">
      <w:pPr>
        <w:jc w:val="both"/>
        <w:rPr>
          <w:rStyle w:val="fontstyle01"/>
          <w:rFonts w:ascii="Times New Roman" w:hAnsi="Times New Roman"/>
          <w:sz w:val="24"/>
          <w:szCs w:val="24"/>
        </w:rPr>
      </w:pPr>
      <w:r>
        <w:rPr>
          <w:rStyle w:val="fontstyle01"/>
          <w:rFonts w:ascii="Times New Roman" w:hAnsi="Times New Roman"/>
          <w:sz w:val="24"/>
          <w:szCs w:val="24"/>
        </w:rPr>
        <w:t xml:space="preserve">AS Sillamäe Sadam juhatuse liige </w:t>
      </w:r>
    </w:p>
    <w:p w14:paraId="2393F723" w14:textId="77777777" w:rsidR="00A263D2" w:rsidRDefault="00A263D2" w:rsidP="00A263D2"/>
    <w:p w14:paraId="65CCA22B" w14:textId="3D1172D8" w:rsidR="0075181D" w:rsidRDefault="0075181D" w:rsidP="0075181D">
      <w:pPr>
        <w:rPr>
          <w:rFonts w:ascii="Times New Roman" w:hAnsi="Times New Roman"/>
          <w:sz w:val="24"/>
          <w:szCs w:val="24"/>
        </w:rPr>
      </w:pPr>
    </w:p>
    <w:p w14:paraId="4EE9AFD7" w14:textId="77777777" w:rsidR="005F33D6" w:rsidRDefault="005F33D6" w:rsidP="0075181D">
      <w:pPr>
        <w:rPr>
          <w:rFonts w:ascii="Times New Roman" w:hAnsi="Times New Roman"/>
          <w:sz w:val="24"/>
          <w:szCs w:val="24"/>
        </w:rPr>
      </w:pPr>
    </w:p>
    <w:p w14:paraId="76762FA6" w14:textId="77777777" w:rsidR="0075181D" w:rsidRDefault="0075181D" w:rsidP="0075181D">
      <w:pPr>
        <w:jc w:val="both"/>
        <w:rPr>
          <w:rFonts w:ascii="Times New Roman" w:hAnsi="Times New Roman"/>
          <w:sz w:val="24"/>
          <w:szCs w:val="24"/>
        </w:rPr>
      </w:pPr>
    </w:p>
    <w:p w14:paraId="2F0EDFF4" w14:textId="77777777" w:rsidR="0075181D" w:rsidRDefault="0075181D" w:rsidP="0075181D">
      <w:pPr>
        <w:rPr>
          <w:rFonts w:ascii="Calibri" w:hAnsi="Calibri"/>
          <w:sz w:val="20"/>
          <w:szCs w:val="20"/>
        </w:rPr>
      </w:pPr>
    </w:p>
    <w:p w14:paraId="68B255CD" w14:textId="6AEA6001" w:rsidR="00EA13D6" w:rsidRDefault="00EA13D6" w:rsidP="00EA13D6">
      <w:pPr>
        <w:spacing w:line="276" w:lineRule="auto"/>
        <w:jc w:val="both"/>
        <w:rPr>
          <w:rFonts w:ascii="Times New Roman" w:hAnsi="Times New Roman" w:cs="Times New Roman"/>
          <w:sz w:val="24"/>
          <w:szCs w:val="24"/>
        </w:rPr>
      </w:pPr>
    </w:p>
    <w:p w14:paraId="4E5F4AA6" w14:textId="77777777" w:rsidR="004E2E2C" w:rsidRDefault="004E2E2C" w:rsidP="00EA13D6">
      <w:pPr>
        <w:spacing w:line="276" w:lineRule="auto"/>
        <w:jc w:val="both"/>
        <w:rPr>
          <w:rFonts w:ascii="Times New Roman" w:hAnsi="Times New Roman" w:cs="Times New Roman"/>
          <w:sz w:val="24"/>
          <w:szCs w:val="24"/>
        </w:rPr>
      </w:pPr>
    </w:p>
    <w:p w14:paraId="3A6940AD" w14:textId="2F64B098" w:rsidR="00707764" w:rsidRDefault="00707764" w:rsidP="00EA13D6">
      <w:pPr>
        <w:spacing w:line="276" w:lineRule="auto"/>
        <w:jc w:val="both"/>
        <w:rPr>
          <w:rFonts w:ascii="Times New Roman" w:hAnsi="Times New Roman" w:cs="Times New Roman"/>
          <w:sz w:val="24"/>
          <w:szCs w:val="24"/>
        </w:rPr>
      </w:pPr>
    </w:p>
    <w:p w14:paraId="0F06915F" w14:textId="760BA16B" w:rsidR="00707764" w:rsidRDefault="00707764" w:rsidP="00EA13D6">
      <w:pPr>
        <w:spacing w:line="276" w:lineRule="auto"/>
        <w:jc w:val="both"/>
        <w:rPr>
          <w:rFonts w:ascii="Times New Roman" w:hAnsi="Times New Roman" w:cs="Times New Roman"/>
          <w:sz w:val="24"/>
          <w:szCs w:val="24"/>
        </w:rPr>
      </w:pPr>
    </w:p>
    <w:p w14:paraId="373C8FAA" w14:textId="29604819" w:rsidR="005F33D6" w:rsidRDefault="005F33D6" w:rsidP="00EA13D6">
      <w:pPr>
        <w:spacing w:line="276" w:lineRule="auto"/>
        <w:jc w:val="both"/>
        <w:rPr>
          <w:rFonts w:ascii="Times New Roman" w:hAnsi="Times New Roman" w:cs="Times New Roman"/>
          <w:sz w:val="24"/>
          <w:szCs w:val="24"/>
        </w:rPr>
      </w:pPr>
    </w:p>
    <w:p w14:paraId="6DBAAAAA" w14:textId="77777777" w:rsidR="005F33D6" w:rsidRDefault="005F33D6" w:rsidP="00EA13D6">
      <w:pPr>
        <w:spacing w:line="276" w:lineRule="auto"/>
        <w:jc w:val="both"/>
        <w:rPr>
          <w:rFonts w:ascii="Times New Roman" w:hAnsi="Times New Roman" w:cs="Times New Roman"/>
          <w:sz w:val="24"/>
          <w:szCs w:val="24"/>
        </w:rPr>
      </w:pPr>
    </w:p>
    <w:sectPr w:rsidR="005F33D6" w:rsidSect="00A47B5C">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93D3D" w14:textId="77777777" w:rsidR="00A47B5C" w:rsidRDefault="00A47B5C" w:rsidP="00942076">
      <w:r>
        <w:separator/>
      </w:r>
    </w:p>
  </w:endnote>
  <w:endnote w:type="continuationSeparator" w:id="0">
    <w:p w14:paraId="3AB9317E" w14:textId="77777777" w:rsidR="00A47B5C" w:rsidRDefault="00A47B5C" w:rsidP="0094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640D" w14:textId="77777777" w:rsidR="00942076" w:rsidRPr="008E40F7" w:rsidRDefault="008E40F7" w:rsidP="008E40F7">
    <w:pPr>
      <w:pStyle w:val="Footer"/>
      <w:jc w:val="right"/>
      <w:rPr>
        <w:sz w:val="18"/>
        <w:szCs w:val="16"/>
      </w:rPr>
    </w:pPr>
    <w:r>
      <w:rPr>
        <w:noProof/>
        <w:lang w:val="en-US"/>
      </w:rPr>
      <mc:AlternateContent>
        <mc:Choice Requires="wps">
          <w:drawing>
            <wp:anchor distT="0" distB="0" distL="114300" distR="114300" simplePos="0" relativeHeight="251660288" behindDoc="0" locked="0" layoutInCell="1" allowOverlap="1" wp14:anchorId="469EBF54" wp14:editId="531ED201">
              <wp:simplePos x="0" y="0"/>
              <wp:positionH relativeFrom="column">
                <wp:posOffset>3070860</wp:posOffset>
              </wp:positionH>
              <wp:positionV relativeFrom="paragraph">
                <wp:posOffset>-7925</wp:posOffset>
              </wp:positionV>
              <wp:extent cx="3065068" cy="204826"/>
              <wp:effectExtent l="0" t="0" r="2540" b="5080"/>
              <wp:wrapNone/>
              <wp:docPr id="7" name="Text Box 7"/>
              <wp:cNvGraphicFramePr/>
              <a:graphic xmlns:a="http://schemas.openxmlformats.org/drawingml/2006/main">
                <a:graphicData uri="http://schemas.microsoft.com/office/word/2010/wordprocessingShape">
                  <wps:wsp>
                    <wps:cNvSpPr txBox="1"/>
                    <wps:spPr>
                      <a:xfrm>
                        <a:off x="0" y="0"/>
                        <a:ext cx="3065068" cy="2048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9D0BA" w14:textId="77777777" w:rsidR="008E40F7" w:rsidRDefault="008E40F7">
                          <w:proofErr w:type="spellStart"/>
                          <w:r w:rsidRPr="008E40F7">
                            <w:rPr>
                              <w:sz w:val="18"/>
                              <w:szCs w:val="16"/>
                            </w:rPr>
                            <w:t>Reg</w:t>
                          </w:r>
                          <w:proofErr w:type="spellEnd"/>
                          <w:r w:rsidRPr="008E40F7">
                            <w:rPr>
                              <w:sz w:val="18"/>
                              <w:szCs w:val="16"/>
                            </w:rPr>
                            <w:t>. nr 10318973, aadress: Kesk tn. 2, 40231 Sillamäe, Estonia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9EBF54" id="_x0000_t202" coordsize="21600,21600" o:spt="202" path="m,l,21600r21600,l21600,xe">
              <v:stroke joinstyle="miter"/>
              <v:path gradientshapeok="t" o:connecttype="rect"/>
            </v:shapetype>
            <v:shape id="Text Box 7" o:spid="_x0000_s1026" type="#_x0000_t202" style="position:absolute;left:0;text-align:left;margin-left:241.8pt;margin-top:-.6pt;width:241.35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" fillcolor="white [3201]" stroked="f" strokeweight=".5pt">
              <v:textbox inset="1mm,1mm,1mm,1mm">
                <w:txbxContent>
                  <w:p w14:paraId="4789D0BA" w14:textId="77777777" w:rsidR="008E40F7" w:rsidRDefault="008E40F7">
                    <w:proofErr w:type="spellStart"/>
                    <w:r w:rsidRPr="008E40F7">
                      <w:rPr>
                        <w:sz w:val="18"/>
                        <w:szCs w:val="16"/>
                      </w:rPr>
                      <w:t>Reg</w:t>
                    </w:r>
                    <w:proofErr w:type="spellEnd"/>
                    <w:r w:rsidRPr="008E40F7">
                      <w:rPr>
                        <w:sz w:val="18"/>
                        <w:szCs w:val="16"/>
                      </w:rPr>
                      <w:t>. nr 10318973, aadress: Kesk tn. 2, 40231 Sillamäe, Estonia</w:t>
                    </w:r>
                  </w:p>
                </w:txbxContent>
              </v:textbox>
            </v:shape>
          </w:pict>
        </mc:Fallback>
      </mc:AlternateContent>
    </w:r>
    <w:r>
      <w:rPr>
        <w:noProof/>
        <w:lang w:val="en-US"/>
      </w:rPr>
      <w:drawing>
        <wp:anchor distT="0" distB="0" distL="114300" distR="114300" simplePos="0" relativeHeight="251659264" behindDoc="1" locked="0" layoutInCell="1" allowOverlap="1" wp14:anchorId="606B5E0F" wp14:editId="34A82581">
          <wp:simplePos x="0" y="0"/>
          <wp:positionH relativeFrom="column">
            <wp:posOffset>-721995</wp:posOffset>
          </wp:positionH>
          <wp:positionV relativeFrom="paragraph">
            <wp:posOffset>32385</wp:posOffset>
          </wp:positionV>
          <wp:extent cx="3675380" cy="176530"/>
          <wp:effectExtent l="0" t="0" r="1270" b="0"/>
          <wp:wrapTight wrapText="bothSides">
            <wp:wrapPolygon edited="0">
              <wp:start x="0" y="0"/>
              <wp:lineTo x="0" y="18647"/>
              <wp:lineTo x="21496" y="18647"/>
              <wp:lineTo x="214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5380" cy="17653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330D" w14:textId="66B1415D" w:rsidR="00707764" w:rsidRDefault="00707764">
    <w:pPr>
      <w:pStyle w:val="Footer"/>
    </w:pPr>
    <w:r>
      <w:rPr>
        <w:noProof/>
        <w:lang w:val="en-US"/>
      </w:rPr>
      <mc:AlternateContent>
        <mc:Choice Requires="wps">
          <w:drawing>
            <wp:anchor distT="0" distB="0" distL="114300" distR="114300" simplePos="0" relativeHeight="251667456" behindDoc="0" locked="0" layoutInCell="1" allowOverlap="1" wp14:anchorId="39256DAB" wp14:editId="41915282">
              <wp:simplePos x="0" y="0"/>
              <wp:positionH relativeFrom="column">
                <wp:posOffset>3071495</wp:posOffset>
              </wp:positionH>
              <wp:positionV relativeFrom="paragraph">
                <wp:posOffset>6985</wp:posOffset>
              </wp:positionV>
              <wp:extent cx="3063600" cy="205200"/>
              <wp:effectExtent l="0" t="0" r="3810" b="4445"/>
              <wp:wrapNone/>
              <wp:docPr id="5" name="Text Box 5"/>
              <wp:cNvGraphicFramePr/>
              <a:graphic xmlns:a="http://schemas.openxmlformats.org/drawingml/2006/main">
                <a:graphicData uri="http://schemas.microsoft.com/office/word/2010/wordprocessingShape">
                  <wps:wsp>
                    <wps:cNvSpPr txBox="1"/>
                    <wps:spPr>
                      <a:xfrm>
                        <a:off x="0" y="0"/>
                        <a:ext cx="3063600" cy="20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D795A0" w14:textId="77777777" w:rsidR="00707764" w:rsidRDefault="00707764" w:rsidP="00707764">
                          <w:proofErr w:type="spellStart"/>
                          <w:r w:rsidRPr="008E40F7">
                            <w:rPr>
                              <w:sz w:val="18"/>
                              <w:szCs w:val="16"/>
                            </w:rPr>
                            <w:t>Reg</w:t>
                          </w:r>
                          <w:proofErr w:type="spellEnd"/>
                          <w:r w:rsidRPr="008E40F7">
                            <w:rPr>
                              <w:sz w:val="18"/>
                              <w:szCs w:val="16"/>
                            </w:rPr>
                            <w:t>. nr 10318973, aadress: Kesk tn. 2, 40231 Sillamäe, Estonia</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56DAB" id="_x0000_t202" coordsize="21600,21600" o:spt="202" path="m,l,21600r21600,l21600,xe">
              <v:stroke joinstyle="miter"/>
              <v:path gradientshapeok="t" o:connecttype="rect"/>
            </v:shapetype>
            <v:shape id="Text Box 5" o:spid="_x0000_s1027" type="#_x0000_t202" style="position:absolute;margin-left:241.85pt;margin-top:.55pt;width:241.25pt;height:1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" fillcolor="white [3201]" stroked="f" strokeweight=".5pt">
              <v:textbox inset="1mm,1mm,1mm,1mm">
                <w:txbxContent>
                  <w:p w14:paraId="0ED795A0" w14:textId="77777777" w:rsidR="00707764" w:rsidRDefault="00707764" w:rsidP="00707764">
                    <w:proofErr w:type="spellStart"/>
                    <w:r w:rsidRPr="008E40F7">
                      <w:rPr>
                        <w:sz w:val="18"/>
                        <w:szCs w:val="16"/>
                      </w:rPr>
                      <w:t>Reg</w:t>
                    </w:r>
                    <w:proofErr w:type="spellEnd"/>
                    <w:r w:rsidRPr="008E40F7">
                      <w:rPr>
                        <w:sz w:val="18"/>
                        <w:szCs w:val="16"/>
                      </w:rPr>
                      <w:t>. nr 10318973, aadress: Kesk tn. 2, 40231 Sillamäe, Estonia</w:t>
                    </w:r>
                  </w:p>
                </w:txbxContent>
              </v:textbox>
            </v:shape>
          </w:pict>
        </mc:Fallback>
      </mc:AlternateContent>
    </w:r>
    <w:r>
      <w:rPr>
        <w:noProof/>
        <w:lang w:val="en-US"/>
      </w:rPr>
      <w:drawing>
        <wp:anchor distT="0" distB="0" distL="114300" distR="114300" simplePos="0" relativeHeight="251665408" behindDoc="1" locked="0" layoutInCell="1" allowOverlap="1" wp14:anchorId="7228F17C" wp14:editId="5B196032">
          <wp:simplePos x="0" y="0"/>
          <wp:positionH relativeFrom="column">
            <wp:posOffset>-720090</wp:posOffset>
          </wp:positionH>
          <wp:positionV relativeFrom="paragraph">
            <wp:posOffset>32385</wp:posOffset>
          </wp:positionV>
          <wp:extent cx="3675600" cy="176400"/>
          <wp:effectExtent l="0" t="0" r="0" b="0"/>
          <wp:wrapTight wrapText="bothSides">
            <wp:wrapPolygon edited="0">
              <wp:start x="0" y="0"/>
              <wp:lineTo x="0" y="18715"/>
              <wp:lineTo x="21384" y="18715"/>
              <wp:lineTo x="213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75600" cy="1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40AB7" w14:textId="77777777" w:rsidR="00A47B5C" w:rsidRDefault="00A47B5C" w:rsidP="00942076">
      <w:r>
        <w:separator/>
      </w:r>
    </w:p>
  </w:footnote>
  <w:footnote w:type="continuationSeparator" w:id="0">
    <w:p w14:paraId="1ECDD89A" w14:textId="77777777" w:rsidR="00A47B5C" w:rsidRDefault="00A47B5C" w:rsidP="00942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6B82" w14:textId="637F29E6" w:rsidR="00942076" w:rsidRDefault="00942076">
    <w:pPr>
      <w:pStyle w:val="Header"/>
    </w:pPr>
  </w:p>
  <w:p w14:paraId="36641559" w14:textId="77777777" w:rsidR="00942076" w:rsidRDefault="00942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F7D0" w14:textId="2AB25996" w:rsidR="00707764" w:rsidRDefault="00707764">
    <w:pPr>
      <w:pStyle w:val="Header"/>
    </w:pPr>
    <w:r>
      <w:rPr>
        <w:noProof/>
        <w:lang w:val="en-US"/>
      </w:rPr>
      <w:drawing>
        <wp:anchor distT="0" distB="0" distL="114300" distR="114300" simplePos="0" relativeHeight="251663360" behindDoc="1" locked="0" layoutInCell="1" allowOverlap="1" wp14:anchorId="172397BA" wp14:editId="33CE73D1">
          <wp:simplePos x="0" y="0"/>
          <wp:positionH relativeFrom="column">
            <wp:posOffset>-626745</wp:posOffset>
          </wp:positionH>
          <wp:positionV relativeFrom="paragraph">
            <wp:posOffset>-288290</wp:posOffset>
          </wp:positionV>
          <wp:extent cx="7095600" cy="1054800"/>
          <wp:effectExtent l="0" t="0" r="0" b="0"/>
          <wp:wrapTight wrapText="bothSides">
            <wp:wrapPolygon edited="0">
              <wp:start x="0" y="0"/>
              <wp:lineTo x="0" y="21067"/>
              <wp:lineTo x="21515" y="21067"/>
              <wp:lineTo x="215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95600" cy="105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C4FAB"/>
    <w:multiLevelType w:val="hybridMultilevel"/>
    <w:tmpl w:val="7E702820"/>
    <w:lvl w:ilvl="0" w:tplc="F4A4EEB6">
      <w:numFmt w:val="bullet"/>
      <w:lvlText w:val=""/>
      <w:lvlJc w:val="left"/>
      <w:pPr>
        <w:ind w:left="720" w:hanging="360"/>
      </w:pPr>
      <w:rPr>
        <w:rFonts w:ascii="Symbol" w:eastAsiaTheme="minorHAnsi" w:hAnsi="Symbol"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6E8B292E"/>
    <w:multiLevelType w:val="hybridMultilevel"/>
    <w:tmpl w:val="66B47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852542">
    <w:abstractNumId w:val="0"/>
  </w:num>
  <w:num w:numId="2" w16cid:durableId="1007289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76"/>
    <w:rsid w:val="000D0149"/>
    <w:rsid w:val="001B1A8E"/>
    <w:rsid w:val="001B68D4"/>
    <w:rsid w:val="00243F33"/>
    <w:rsid w:val="002F59F3"/>
    <w:rsid w:val="0040272E"/>
    <w:rsid w:val="004761DE"/>
    <w:rsid w:val="004E2E2C"/>
    <w:rsid w:val="00537DA5"/>
    <w:rsid w:val="00541DAB"/>
    <w:rsid w:val="005F33D6"/>
    <w:rsid w:val="00623BBB"/>
    <w:rsid w:val="00651876"/>
    <w:rsid w:val="00676140"/>
    <w:rsid w:val="006C2B86"/>
    <w:rsid w:val="00707764"/>
    <w:rsid w:val="0075181D"/>
    <w:rsid w:val="008E40F7"/>
    <w:rsid w:val="00942076"/>
    <w:rsid w:val="009C2561"/>
    <w:rsid w:val="00A114D4"/>
    <w:rsid w:val="00A263D2"/>
    <w:rsid w:val="00A47B5C"/>
    <w:rsid w:val="00B32B5E"/>
    <w:rsid w:val="00B64423"/>
    <w:rsid w:val="00DA02E9"/>
    <w:rsid w:val="00E36C1A"/>
    <w:rsid w:val="00EA13D6"/>
    <w:rsid w:val="00F2426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67042"/>
  <w15:docId w15:val="{50400074-7080-4C8D-9673-34CAC388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076"/>
    <w:pPr>
      <w:tabs>
        <w:tab w:val="center" w:pos="4536"/>
        <w:tab w:val="right" w:pos="9072"/>
      </w:tabs>
    </w:pPr>
  </w:style>
  <w:style w:type="character" w:customStyle="1" w:styleId="HeaderChar">
    <w:name w:val="Header Char"/>
    <w:basedOn w:val="DefaultParagraphFont"/>
    <w:link w:val="Header"/>
    <w:uiPriority w:val="99"/>
    <w:rsid w:val="00942076"/>
  </w:style>
  <w:style w:type="paragraph" w:styleId="Footer">
    <w:name w:val="footer"/>
    <w:basedOn w:val="Normal"/>
    <w:link w:val="FooterChar"/>
    <w:uiPriority w:val="99"/>
    <w:unhideWhenUsed/>
    <w:rsid w:val="00942076"/>
    <w:pPr>
      <w:tabs>
        <w:tab w:val="center" w:pos="4536"/>
        <w:tab w:val="right" w:pos="9072"/>
      </w:tabs>
    </w:pPr>
  </w:style>
  <w:style w:type="character" w:customStyle="1" w:styleId="FooterChar">
    <w:name w:val="Footer Char"/>
    <w:basedOn w:val="DefaultParagraphFont"/>
    <w:link w:val="Footer"/>
    <w:uiPriority w:val="99"/>
    <w:rsid w:val="00942076"/>
  </w:style>
  <w:style w:type="paragraph" w:styleId="BalloonText">
    <w:name w:val="Balloon Text"/>
    <w:basedOn w:val="Normal"/>
    <w:link w:val="BalloonTextChar"/>
    <w:uiPriority w:val="99"/>
    <w:semiHidden/>
    <w:unhideWhenUsed/>
    <w:rsid w:val="00942076"/>
    <w:rPr>
      <w:rFonts w:ascii="Tahoma" w:hAnsi="Tahoma" w:cs="Tahoma"/>
      <w:sz w:val="16"/>
      <w:szCs w:val="16"/>
    </w:rPr>
  </w:style>
  <w:style w:type="character" w:customStyle="1" w:styleId="BalloonTextChar">
    <w:name w:val="Balloon Text Char"/>
    <w:basedOn w:val="DefaultParagraphFont"/>
    <w:link w:val="BalloonText"/>
    <w:uiPriority w:val="99"/>
    <w:semiHidden/>
    <w:rsid w:val="00942076"/>
    <w:rPr>
      <w:rFonts w:ascii="Tahoma" w:hAnsi="Tahoma" w:cs="Tahoma"/>
      <w:sz w:val="16"/>
      <w:szCs w:val="16"/>
    </w:rPr>
  </w:style>
  <w:style w:type="paragraph" w:styleId="ListParagraph">
    <w:name w:val="List Paragraph"/>
    <w:basedOn w:val="Normal"/>
    <w:uiPriority w:val="34"/>
    <w:qFormat/>
    <w:rsid w:val="00F2426D"/>
    <w:pPr>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F2426D"/>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5181D"/>
    <w:rPr>
      <w:color w:val="0000FF"/>
      <w:u w:val="single"/>
    </w:rPr>
  </w:style>
  <w:style w:type="paragraph" w:styleId="NormalWeb">
    <w:name w:val="Normal (Web)"/>
    <w:basedOn w:val="Normal"/>
    <w:uiPriority w:val="99"/>
    <w:semiHidden/>
    <w:unhideWhenUsed/>
    <w:rsid w:val="00A263D2"/>
    <w:pPr>
      <w:spacing w:before="100" w:beforeAutospacing="1" w:after="100" w:afterAutospacing="1"/>
    </w:pPr>
    <w:rPr>
      <w:rFonts w:ascii="Times New Roman" w:eastAsia="Times New Roman" w:hAnsi="Times New Roman" w:cs="Times New Roman"/>
      <w:sz w:val="24"/>
      <w:szCs w:val="24"/>
      <w:lang w:eastAsia="et-EE"/>
    </w:rPr>
  </w:style>
  <w:style w:type="character" w:customStyle="1" w:styleId="tyhik">
    <w:name w:val="tyhik"/>
    <w:basedOn w:val="DefaultParagraphFont"/>
    <w:rsid w:val="00A263D2"/>
  </w:style>
  <w:style w:type="character" w:customStyle="1" w:styleId="fontstyle01">
    <w:name w:val="fontstyle01"/>
    <w:rsid w:val="00A263D2"/>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7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omati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756FB-F680-4577-9655-82C786DC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Sillamäe Sadam</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dc:creator>
  <cp:lastModifiedBy>Marika</cp:lastModifiedBy>
  <cp:revision>2</cp:revision>
  <cp:lastPrinted>2012-10-09T08:16:00Z</cp:lastPrinted>
  <dcterms:created xsi:type="dcterms:W3CDTF">2024-03-08T08:19:00Z</dcterms:created>
  <dcterms:modified xsi:type="dcterms:W3CDTF">2024-03-08T08:19:00Z</dcterms:modified>
</cp:coreProperties>
</file>